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  <w:r w:rsidRPr="00EF12E0">
        <w:rPr>
          <w:b/>
          <w:sz w:val="26"/>
          <w:szCs w:val="26"/>
        </w:rPr>
        <w:t>ZÁVAZNÁ PŘIHLÁŠKA KE</w:t>
      </w:r>
      <w:r>
        <w:rPr>
          <w:b/>
          <w:sz w:val="26"/>
          <w:szCs w:val="26"/>
        </w:rPr>
        <w:t xml:space="preserve"> ŠKOLNÍMU STRAVOVÁNÍ</w:t>
      </w:r>
    </w:p>
    <w:p w:rsidR="000F3EFF" w:rsidRDefault="000F3EFF" w:rsidP="000F3EFF">
      <w:pPr>
        <w:pStyle w:val="Zhlav"/>
        <w:jc w:val="center"/>
      </w:pPr>
      <w:r>
        <w:t xml:space="preserve">(platí po dobu trvání celé školní docházky </w:t>
      </w:r>
      <w:r w:rsidR="00C453B1">
        <w:t>žáka 1. a 2. stupně</w:t>
      </w:r>
      <w:r>
        <w:t xml:space="preserve"> tříd ZŠ)</w:t>
      </w:r>
    </w:p>
    <w:p w:rsidR="000F3EFF" w:rsidRPr="00EF12E0" w:rsidRDefault="000F3EFF" w:rsidP="000F3EFF">
      <w:pPr>
        <w:pStyle w:val="Zhlav"/>
        <w:jc w:val="center"/>
        <w:rPr>
          <w:b/>
          <w:sz w:val="26"/>
          <w:szCs w:val="26"/>
        </w:rPr>
      </w:pPr>
    </w:p>
    <w:p w:rsidR="000F3EFF" w:rsidRPr="001E51CE" w:rsidRDefault="000F3EFF" w:rsidP="000F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</w:t>
      </w:r>
      <w:r w:rsidR="00D76F99">
        <w:rPr>
          <w:b/>
          <w:sz w:val="28"/>
          <w:szCs w:val="28"/>
        </w:rPr>
        <w:t>školní jídelny</w:t>
      </w:r>
      <w:r>
        <w:rPr>
          <w:b/>
          <w:sz w:val="28"/>
          <w:szCs w:val="28"/>
        </w:rPr>
        <w:t xml:space="preserve">: </w:t>
      </w:r>
      <w:r w:rsidR="009C1B63">
        <w:rPr>
          <w:b/>
          <w:sz w:val="28"/>
          <w:szCs w:val="28"/>
        </w:rPr>
        <w:t>Hostýnská</w:t>
      </w:r>
    </w:p>
    <w:p w:rsidR="000F3EFF" w:rsidRPr="00C657D6" w:rsidRDefault="000F3EFF" w:rsidP="003B629A">
      <w:pPr>
        <w:tabs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Jméno a příjmení žáka /dále jen strávník/: …………………………………………………………………………………</w:t>
      </w:r>
      <w:r w:rsidR="003B629A">
        <w:rPr>
          <w:sz w:val="20"/>
          <w:szCs w:val="20"/>
        </w:rPr>
        <w:t>…………….…………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3B629A">
      <w:pPr>
        <w:tabs>
          <w:tab w:val="left" w:pos="8789"/>
          <w:tab w:val="left" w:pos="9072"/>
        </w:tabs>
        <w:rPr>
          <w:sz w:val="20"/>
          <w:szCs w:val="20"/>
        </w:rPr>
      </w:pPr>
      <w:r w:rsidRPr="00C657D6">
        <w:rPr>
          <w:sz w:val="20"/>
          <w:szCs w:val="20"/>
        </w:rPr>
        <w:t>Datum narozen</w:t>
      </w:r>
      <w:r w:rsidR="003A7862">
        <w:rPr>
          <w:sz w:val="20"/>
          <w:szCs w:val="20"/>
        </w:rPr>
        <w:t>í: ……………………………</w:t>
      </w:r>
      <w:r w:rsidR="003B629A">
        <w:rPr>
          <w:sz w:val="20"/>
          <w:szCs w:val="20"/>
        </w:rPr>
        <w:t>……………………………</w:t>
      </w:r>
      <w:r w:rsidR="003A7862">
        <w:rPr>
          <w:sz w:val="20"/>
          <w:szCs w:val="20"/>
        </w:rPr>
        <w:t>………</w:t>
      </w:r>
      <w:r w:rsidRPr="00C657D6">
        <w:rPr>
          <w:sz w:val="20"/>
          <w:szCs w:val="20"/>
        </w:rPr>
        <w:t xml:space="preserve"> Třída: …</w:t>
      </w:r>
      <w:proofErr w:type="gramStart"/>
      <w:r w:rsidRPr="00C657D6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Pr="00C657D6">
        <w:rPr>
          <w:sz w:val="20"/>
          <w:szCs w:val="20"/>
        </w:rPr>
        <w:t>…</w:t>
      </w:r>
      <w:proofErr w:type="gramEnd"/>
      <w:r w:rsidRPr="00C657D6">
        <w:rPr>
          <w:sz w:val="20"/>
          <w:szCs w:val="20"/>
        </w:rPr>
        <w:t>……</w:t>
      </w:r>
      <w:r w:rsidR="003A7862">
        <w:rPr>
          <w:sz w:val="20"/>
          <w:szCs w:val="20"/>
        </w:rPr>
        <w:t xml:space="preserve">… </w:t>
      </w:r>
      <w:r w:rsidR="003B629A">
        <w:rPr>
          <w:sz w:val="20"/>
          <w:szCs w:val="20"/>
        </w:rPr>
        <w:t>Státní občanství:…………………..…..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Bydliště: 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3B629A">
        <w:rPr>
          <w:sz w:val="20"/>
          <w:szCs w:val="20"/>
        </w:rPr>
        <w:t>……………………………….</w:t>
      </w:r>
      <w:r w:rsidRPr="00C657D6">
        <w:rPr>
          <w:sz w:val="20"/>
          <w:szCs w:val="20"/>
        </w:rPr>
        <w:t xml:space="preserve"> </w:t>
      </w:r>
    </w:p>
    <w:p w:rsidR="000F3EFF" w:rsidRPr="00C657D6" w:rsidRDefault="000F3EFF" w:rsidP="000F3EFF">
      <w:pPr>
        <w:rPr>
          <w:sz w:val="20"/>
          <w:szCs w:val="20"/>
        </w:rPr>
      </w:pPr>
      <w:r w:rsidRPr="00C657D6">
        <w:rPr>
          <w:sz w:val="20"/>
          <w:szCs w:val="20"/>
        </w:rPr>
        <w:t>Jméno a příjmení zákonného zástupce žáka:</w:t>
      </w:r>
      <w:r w:rsidR="003B629A">
        <w:rPr>
          <w:sz w:val="20"/>
          <w:szCs w:val="20"/>
        </w:rPr>
        <w:t xml:space="preserve"> </w:t>
      </w:r>
      <w:proofErr w:type="gramStart"/>
      <w:r w:rsidRPr="00C657D6">
        <w:rPr>
          <w:sz w:val="20"/>
          <w:szCs w:val="20"/>
        </w:rPr>
        <w:t>…..…</w:t>
      </w:r>
      <w:proofErr w:type="gramEnd"/>
      <w:r w:rsidRPr="00C657D6">
        <w:rPr>
          <w:sz w:val="20"/>
          <w:szCs w:val="20"/>
        </w:rPr>
        <w:t>………………………………………</w:t>
      </w:r>
      <w:r w:rsidR="00B132A9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…………………</w:t>
      </w:r>
      <w:r w:rsidR="003B629A">
        <w:rPr>
          <w:sz w:val="20"/>
          <w:szCs w:val="20"/>
        </w:rPr>
        <w:t>.</w:t>
      </w:r>
      <w:r w:rsidRPr="00C657D6">
        <w:rPr>
          <w:sz w:val="20"/>
          <w:szCs w:val="20"/>
        </w:rPr>
        <w:t xml:space="preserve"> </w:t>
      </w:r>
    </w:p>
    <w:p w:rsidR="00B132A9" w:rsidRDefault="00B132A9" w:rsidP="003B629A">
      <w:pPr>
        <w:tabs>
          <w:tab w:val="left" w:pos="9072"/>
        </w:tabs>
        <w:rPr>
          <w:sz w:val="20"/>
          <w:szCs w:val="20"/>
        </w:rPr>
      </w:pPr>
      <w:r>
        <w:rPr>
          <w:sz w:val="20"/>
          <w:szCs w:val="20"/>
        </w:rPr>
        <w:t>Telefon</w:t>
      </w:r>
      <w:r w:rsidR="00654793">
        <w:rPr>
          <w:sz w:val="20"/>
          <w:szCs w:val="20"/>
        </w:rPr>
        <w:t xml:space="preserve"> zákonného zástupce</w:t>
      </w:r>
      <w:r>
        <w:rPr>
          <w:sz w:val="20"/>
          <w:szCs w:val="20"/>
        </w:rPr>
        <w:t>:………………………………</w:t>
      </w:r>
      <w:r w:rsidRPr="00C657D6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>Email</w:t>
      </w:r>
      <w:r w:rsidR="00654793">
        <w:rPr>
          <w:sz w:val="20"/>
          <w:szCs w:val="20"/>
        </w:rPr>
        <w:t xml:space="preserve"> zákonného zástupce:</w:t>
      </w:r>
      <w:r w:rsidR="000F3EFF" w:rsidRPr="00C657D6">
        <w:rPr>
          <w:sz w:val="20"/>
          <w:szCs w:val="20"/>
        </w:rPr>
        <w:t>…</w:t>
      </w:r>
      <w:r w:rsidR="00654793">
        <w:rPr>
          <w:sz w:val="20"/>
          <w:szCs w:val="20"/>
        </w:rPr>
        <w:t>…………</w:t>
      </w:r>
      <w:r w:rsidR="000F3EFF" w:rsidRPr="00C657D6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…………………….</w:t>
      </w:r>
      <w:r w:rsidR="00654793">
        <w:rPr>
          <w:sz w:val="20"/>
          <w:szCs w:val="20"/>
        </w:rPr>
        <w:t>…………</w:t>
      </w:r>
    </w:p>
    <w:p w:rsidR="000F3EFF" w:rsidRPr="00C657D6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Číslo účtu/přeplatky/</w:t>
      </w:r>
      <w:r w:rsidRPr="00C657D6">
        <w:rPr>
          <w:sz w:val="20"/>
          <w:szCs w:val="20"/>
        </w:rPr>
        <w:t>…………</w:t>
      </w:r>
      <w:r w:rsidR="00B132A9">
        <w:rPr>
          <w:sz w:val="20"/>
          <w:szCs w:val="20"/>
        </w:rPr>
        <w:t>………</w:t>
      </w:r>
      <w:r w:rsidR="003A7862">
        <w:rPr>
          <w:sz w:val="20"/>
          <w:szCs w:val="20"/>
        </w:rPr>
        <w:t>………………………….</w:t>
      </w:r>
      <w:r w:rsidR="00B132A9">
        <w:rPr>
          <w:sz w:val="20"/>
          <w:szCs w:val="20"/>
        </w:rPr>
        <w:t>…………………………………………………</w:t>
      </w:r>
      <w:r w:rsidR="003A7862">
        <w:rPr>
          <w:sz w:val="20"/>
          <w:szCs w:val="20"/>
        </w:rPr>
        <w:t xml:space="preserve">   kód banky……</w:t>
      </w:r>
      <w:r w:rsidR="003B629A">
        <w:rPr>
          <w:sz w:val="20"/>
          <w:szCs w:val="20"/>
        </w:rPr>
        <w:t>.</w:t>
      </w:r>
      <w:r w:rsidR="003A7862">
        <w:rPr>
          <w:sz w:val="20"/>
          <w:szCs w:val="20"/>
        </w:rPr>
        <w:t>…</w:t>
      </w:r>
      <w:proofErr w:type="gramStart"/>
      <w:r w:rsidR="003A7862">
        <w:rPr>
          <w:sz w:val="20"/>
          <w:szCs w:val="20"/>
        </w:rPr>
        <w:t>…</w:t>
      </w:r>
      <w:r w:rsidR="003B629A">
        <w:rPr>
          <w:sz w:val="20"/>
          <w:szCs w:val="20"/>
        </w:rPr>
        <w:t>..</w:t>
      </w:r>
      <w:r w:rsidR="003A7862">
        <w:rPr>
          <w:sz w:val="20"/>
          <w:szCs w:val="20"/>
        </w:rPr>
        <w:t>…</w:t>
      </w:r>
      <w:proofErr w:type="gramEnd"/>
      <w:r w:rsidR="003A7862">
        <w:rPr>
          <w:sz w:val="20"/>
          <w:szCs w:val="20"/>
        </w:rPr>
        <w:t>………..</w:t>
      </w:r>
    </w:p>
    <w:p w:rsidR="00B132A9" w:rsidRPr="00B132A9" w:rsidRDefault="003A7862" w:rsidP="001E785B">
      <w:pPr>
        <w:rPr>
          <w:sz w:val="20"/>
          <w:szCs w:val="20"/>
        </w:rPr>
      </w:pPr>
      <w:r w:rsidRPr="004B7E15">
        <w:rPr>
          <w:b/>
          <w:sz w:val="20"/>
          <w:szCs w:val="20"/>
        </w:rPr>
        <w:t>Přihlašuji</w:t>
      </w:r>
      <w:r>
        <w:rPr>
          <w:sz w:val="20"/>
          <w:szCs w:val="20"/>
        </w:rPr>
        <w:t xml:space="preserve"> </w:t>
      </w:r>
      <w:r w:rsidRPr="004B7E15">
        <w:rPr>
          <w:sz w:val="20"/>
          <w:szCs w:val="20"/>
        </w:rPr>
        <w:t>(svou</w:t>
      </w:r>
      <w:r w:rsidR="000F3EFF" w:rsidRPr="004B7E15">
        <w:rPr>
          <w:sz w:val="20"/>
          <w:szCs w:val="20"/>
        </w:rPr>
        <w:t xml:space="preserve"> dceru/syna) </w:t>
      </w:r>
      <w:r w:rsidR="000F3EFF" w:rsidRPr="004B7E15">
        <w:rPr>
          <w:b/>
          <w:sz w:val="20"/>
          <w:szCs w:val="20"/>
        </w:rPr>
        <w:t>závazně k odebírání obědů v rámci školního stravování</w:t>
      </w:r>
      <w:r w:rsidR="000F3EFF" w:rsidRPr="004B7E15">
        <w:rPr>
          <w:sz w:val="20"/>
          <w:szCs w:val="20"/>
        </w:rPr>
        <w:t xml:space="preserve"> v</w:t>
      </w:r>
      <w:r w:rsidR="000F3EFF">
        <w:rPr>
          <w:sz w:val="20"/>
          <w:szCs w:val="20"/>
        </w:rPr>
        <w:t xml:space="preserve"> tyto dny (zakroužkujte</w:t>
      </w:r>
      <w:r w:rsidR="000F3EFF" w:rsidRPr="004B7E15">
        <w:rPr>
          <w:sz w:val="20"/>
          <w:szCs w:val="20"/>
        </w:rPr>
        <w:t xml:space="preserve">): </w:t>
      </w:r>
    </w:p>
    <w:p w:rsidR="000F3EFF" w:rsidRPr="00DA79F7" w:rsidRDefault="000F3EFF" w:rsidP="000F3EFF">
      <w:pPr>
        <w:rPr>
          <w:b/>
          <w:sz w:val="20"/>
          <w:szCs w:val="20"/>
        </w:rPr>
      </w:pPr>
      <w:r w:rsidRPr="00DA79F7">
        <w:rPr>
          <w:b/>
          <w:sz w:val="20"/>
          <w:szCs w:val="20"/>
        </w:rPr>
        <w:t xml:space="preserve">a) denně           </w:t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</w:r>
      <w:r w:rsidRPr="00DA79F7">
        <w:rPr>
          <w:b/>
          <w:sz w:val="20"/>
          <w:szCs w:val="20"/>
        </w:rPr>
        <w:tab/>
        <w:t xml:space="preserve">  b)</w:t>
      </w:r>
      <w:r>
        <w:rPr>
          <w:b/>
          <w:sz w:val="20"/>
          <w:szCs w:val="20"/>
        </w:rPr>
        <w:t>p</w:t>
      </w:r>
      <w:r w:rsidRPr="00DA79F7">
        <w:rPr>
          <w:b/>
          <w:sz w:val="20"/>
          <w:szCs w:val="20"/>
        </w:rPr>
        <w:t>ouze v t</w:t>
      </w:r>
      <w:r w:rsidR="003B629A">
        <w:rPr>
          <w:b/>
          <w:sz w:val="20"/>
          <w:szCs w:val="20"/>
        </w:rPr>
        <w:t>yto dny:………………………………</w:t>
      </w:r>
      <w:proofErr w:type="gramStart"/>
      <w:r w:rsidR="003B629A">
        <w:rPr>
          <w:b/>
          <w:sz w:val="20"/>
          <w:szCs w:val="20"/>
        </w:rPr>
        <w:t>…..…</w:t>
      </w:r>
      <w:proofErr w:type="gramEnd"/>
      <w:r w:rsidR="003B629A">
        <w:rPr>
          <w:b/>
          <w:sz w:val="20"/>
          <w:szCs w:val="20"/>
        </w:rPr>
        <w:t>…………………</w:t>
      </w:r>
    </w:p>
    <w:p w:rsidR="000F3EFF" w:rsidRPr="004B7E15" w:rsidRDefault="000F3EFF" w:rsidP="000F3EFF">
      <w:pPr>
        <w:rPr>
          <w:b/>
          <w:u w:val="single"/>
        </w:rPr>
      </w:pPr>
      <w:r w:rsidRPr="004B7E15">
        <w:rPr>
          <w:b/>
          <w:u w:val="single"/>
        </w:rPr>
        <w:t>Platba stravného</w:t>
      </w:r>
      <w:r w:rsidR="00D76F99">
        <w:rPr>
          <w:b/>
          <w:u w:val="single"/>
        </w:rPr>
        <w:t xml:space="preserve"> je přijímána</w:t>
      </w:r>
      <w:r>
        <w:rPr>
          <w:b/>
          <w:u w:val="single"/>
        </w:rPr>
        <w:t xml:space="preserve"> pouze bezhotovostním způsobem</w:t>
      </w:r>
      <w:r w:rsidR="00D76F99">
        <w:rPr>
          <w:b/>
          <w:u w:val="single"/>
        </w:rPr>
        <w:t xml:space="preserve"> a to</w:t>
      </w:r>
      <w:r w:rsidRPr="004B7E15">
        <w:rPr>
          <w:b/>
          <w:u w:val="single"/>
        </w:rPr>
        <w:t>:</w:t>
      </w:r>
    </w:p>
    <w:p w:rsidR="000F3EFF" w:rsidRPr="008B206D" w:rsidRDefault="000F3EFF" w:rsidP="000F3EFF">
      <w:pPr>
        <w:rPr>
          <w:color w:val="FF0000"/>
          <w:sz w:val="20"/>
          <w:szCs w:val="20"/>
        </w:rPr>
      </w:pPr>
      <w:r w:rsidRPr="00080799">
        <w:rPr>
          <w:sz w:val="20"/>
          <w:szCs w:val="20"/>
        </w:rPr>
        <w:t xml:space="preserve">Platbu za stravné budu </w:t>
      </w:r>
      <w:r w:rsidR="00B132A9" w:rsidRPr="00080799">
        <w:rPr>
          <w:sz w:val="20"/>
          <w:szCs w:val="20"/>
        </w:rPr>
        <w:t>poukazovat: (zaškrtněte</w:t>
      </w:r>
      <w:r w:rsidRPr="00114474">
        <w:rPr>
          <w:sz w:val="20"/>
          <w:szCs w:val="20"/>
        </w:rPr>
        <w:t>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 w:rsidRPr="00CB5D29">
        <w:rPr>
          <w:rFonts w:asciiTheme="minorHAnsi" w:hAnsiTheme="minorHAnsi"/>
          <w:i w:val="0"/>
        </w:rPr>
        <w:t>a/ platba inkasem (souhlas s inkasem z bank</w:t>
      </w:r>
      <w:r w:rsidR="00654793">
        <w:rPr>
          <w:rFonts w:asciiTheme="minorHAnsi" w:hAnsiTheme="minorHAnsi"/>
          <w:i w:val="0"/>
        </w:rPr>
        <w:t>ovního účtu)</w:t>
      </w:r>
      <w:r w:rsidR="003B629A">
        <w:rPr>
          <w:rFonts w:asciiTheme="minorHAnsi" w:hAnsiTheme="minorHAnsi"/>
          <w:i w:val="0"/>
        </w:rPr>
        <w:t>.</w:t>
      </w:r>
      <w:r w:rsidRPr="00CB5D29">
        <w:rPr>
          <w:rFonts w:asciiTheme="minorHAnsi" w:hAnsiTheme="minorHAnsi"/>
          <w:i w:val="0"/>
        </w:rPr>
        <w:t xml:space="preserve"> 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b/ platba bankovním </w:t>
      </w:r>
      <w:r w:rsidRPr="00CB5D29">
        <w:rPr>
          <w:rFonts w:asciiTheme="minorHAnsi" w:hAnsiTheme="minorHAnsi"/>
          <w:i w:val="0"/>
        </w:rPr>
        <w:t>příkazem</w:t>
      </w:r>
      <w:r>
        <w:rPr>
          <w:rFonts w:asciiTheme="minorHAnsi" w:hAnsiTheme="minorHAnsi"/>
          <w:i w:val="0"/>
        </w:rPr>
        <w:t xml:space="preserve"> (trvalým nebo jednorázovým příkazem, pravidelná platba každý měsíc)</w:t>
      </w:r>
    </w:p>
    <w:p w:rsidR="000F3EFF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c/ platba poštovní poukázkou (poukázky ŠJ nevydává)</w:t>
      </w:r>
    </w:p>
    <w:p w:rsidR="000F3EFF" w:rsidRPr="00CB5D29" w:rsidRDefault="000F3EFF" w:rsidP="000F3EFF">
      <w:pPr>
        <w:pStyle w:val="Zkladntext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</w:t>
      </w:r>
    </w:p>
    <w:p w:rsidR="000F3EFF" w:rsidRPr="00CB5D29" w:rsidRDefault="000F3EFF" w:rsidP="000F3EFF">
      <w:pPr>
        <w:rPr>
          <w:rFonts w:cs="Arial"/>
          <w:b/>
          <w:sz w:val="20"/>
          <w:szCs w:val="20"/>
          <w:u w:val="single"/>
        </w:rPr>
      </w:pPr>
      <w:r w:rsidRPr="00CB5D29">
        <w:rPr>
          <w:rFonts w:cs="Arial"/>
          <w:b/>
          <w:sz w:val="20"/>
          <w:szCs w:val="20"/>
          <w:u w:val="single"/>
        </w:rPr>
        <w:t>Jakékoliv změny o účtech případně o způsobu placení nahla</w:t>
      </w:r>
      <w:r>
        <w:rPr>
          <w:rFonts w:cs="Arial"/>
          <w:b/>
          <w:sz w:val="20"/>
          <w:szCs w:val="20"/>
          <w:u w:val="single"/>
        </w:rPr>
        <w:t>s</w:t>
      </w:r>
      <w:r w:rsidRPr="00CB5D29">
        <w:rPr>
          <w:rFonts w:cs="Arial"/>
          <w:b/>
          <w:sz w:val="20"/>
          <w:szCs w:val="20"/>
          <w:u w:val="single"/>
        </w:rPr>
        <w:t>te prosím ihned v</w:t>
      </w:r>
      <w:r>
        <w:rPr>
          <w:rFonts w:cs="Arial"/>
          <w:b/>
          <w:sz w:val="20"/>
          <w:szCs w:val="20"/>
          <w:u w:val="single"/>
        </w:rPr>
        <w:t>edoucí školní jídelny.</w:t>
      </w:r>
    </w:p>
    <w:p w:rsidR="003A7862" w:rsidRDefault="000F3EFF" w:rsidP="003A7862">
      <w:pPr>
        <w:spacing w:after="0"/>
        <w:rPr>
          <w:sz w:val="20"/>
          <w:szCs w:val="20"/>
        </w:rPr>
      </w:pPr>
      <w:r w:rsidRPr="006D1C58">
        <w:rPr>
          <w:b/>
          <w:sz w:val="20"/>
          <w:szCs w:val="20"/>
        </w:rPr>
        <w:t xml:space="preserve">Svým podpisem potvrzuji:   </w:t>
      </w:r>
      <w:r w:rsidR="003B629A">
        <w:rPr>
          <w:b/>
          <w:sz w:val="20"/>
          <w:szCs w:val="20"/>
        </w:rPr>
        <w:tab/>
      </w:r>
      <w:r w:rsidRPr="006D1C5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a) B</w:t>
      </w:r>
      <w:r w:rsidRPr="00114474">
        <w:rPr>
          <w:sz w:val="20"/>
          <w:szCs w:val="20"/>
        </w:rPr>
        <w:t xml:space="preserve">yl/a </w:t>
      </w:r>
      <w:r>
        <w:rPr>
          <w:sz w:val="20"/>
          <w:szCs w:val="20"/>
        </w:rPr>
        <w:t xml:space="preserve">jsem </w:t>
      </w:r>
      <w:r w:rsidRPr="00114474">
        <w:rPr>
          <w:sz w:val="20"/>
          <w:szCs w:val="20"/>
        </w:rPr>
        <w:t>seznámen/a s</w:t>
      </w:r>
      <w:r w:rsidR="00D76F99">
        <w:rPr>
          <w:sz w:val="20"/>
          <w:szCs w:val="20"/>
        </w:rPr>
        <w:t> </w:t>
      </w:r>
      <w:r>
        <w:rPr>
          <w:sz w:val="20"/>
          <w:szCs w:val="20"/>
        </w:rPr>
        <w:t xml:space="preserve"> Vnitřním řádem školní jídelny</w:t>
      </w:r>
      <w:r w:rsidRPr="00114474">
        <w:rPr>
          <w:sz w:val="20"/>
          <w:szCs w:val="20"/>
        </w:rPr>
        <w:t>/výdejny</w:t>
      </w:r>
      <w:r w:rsidR="009C1B63">
        <w:rPr>
          <w:sz w:val="20"/>
          <w:szCs w:val="20"/>
        </w:rPr>
        <w:t>, tento řád</w:t>
      </w:r>
      <w:r w:rsidR="00B132A9">
        <w:rPr>
          <w:sz w:val="20"/>
          <w:szCs w:val="20"/>
        </w:rPr>
        <w:t xml:space="preserve"> školní jídelny beru na vědomí a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</w:t>
      </w:r>
      <w:r>
        <w:rPr>
          <w:sz w:val="20"/>
          <w:szCs w:val="20"/>
        </w:rPr>
        <w:t xml:space="preserve"> podmínkami stravování</w:t>
      </w:r>
      <w:r w:rsidR="00B132A9">
        <w:rPr>
          <w:sz w:val="20"/>
          <w:szCs w:val="20"/>
        </w:rPr>
        <w:t xml:space="preserve"> a s řád</w:t>
      </w:r>
      <w:r w:rsidR="009C1B63">
        <w:rPr>
          <w:sz w:val="20"/>
          <w:szCs w:val="20"/>
        </w:rPr>
        <w:t>em</w:t>
      </w:r>
      <w:r w:rsidR="00B132A9">
        <w:rPr>
          <w:sz w:val="20"/>
          <w:szCs w:val="20"/>
        </w:rPr>
        <w:t xml:space="preserve"> školní jídelny</w:t>
      </w:r>
      <w:r>
        <w:rPr>
          <w:sz w:val="20"/>
          <w:szCs w:val="20"/>
        </w:rPr>
        <w:t xml:space="preserve"> seznámím</w:t>
      </w:r>
      <w:r w:rsidRPr="00114474">
        <w:rPr>
          <w:sz w:val="20"/>
          <w:szCs w:val="20"/>
        </w:rPr>
        <w:t xml:space="preserve"> </w:t>
      </w:r>
      <w:r w:rsidR="00B132A9">
        <w:rPr>
          <w:sz w:val="20"/>
          <w:szCs w:val="20"/>
        </w:rPr>
        <w:t>své dítě. S</w:t>
      </w:r>
      <w:r w:rsidR="00B132A9" w:rsidRPr="00114474">
        <w:rPr>
          <w:sz w:val="20"/>
          <w:szCs w:val="20"/>
        </w:rPr>
        <w:t xml:space="preserve">vým podpisem potvrzuji správnost </w:t>
      </w:r>
      <w:proofErr w:type="gramStart"/>
      <w:r w:rsidR="00B132A9" w:rsidRPr="00114474">
        <w:rPr>
          <w:sz w:val="20"/>
          <w:szCs w:val="20"/>
        </w:rPr>
        <w:t>údajů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  <w:r w:rsidR="003B629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3B629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b) Příspěvek</w:t>
      </w:r>
      <w:proofErr w:type="gramEnd"/>
      <w:r>
        <w:rPr>
          <w:sz w:val="20"/>
          <w:szCs w:val="20"/>
        </w:rPr>
        <w:t xml:space="preserve"> na stravné budu hradit včas a oznámím každou změnu, která by měla vliv na stanovení platby </w:t>
      </w:r>
      <w:r w:rsidR="003A7862">
        <w:rPr>
          <w:sz w:val="20"/>
          <w:szCs w:val="20"/>
        </w:rPr>
        <w:t>za stravné</w:t>
      </w:r>
      <w:r w:rsidR="003B629A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5E2CC7" w:rsidRDefault="003A7862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>c) Beru na vědomí, že nelze odebrat nezaplacený oběd</w:t>
      </w:r>
      <w:r w:rsidR="003B629A">
        <w:rPr>
          <w:sz w:val="20"/>
          <w:szCs w:val="20"/>
        </w:rPr>
        <w:t>.</w:t>
      </w:r>
      <w:r w:rsidR="000F3EF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d</w:t>
      </w:r>
      <w:r w:rsidR="000F3EFF">
        <w:rPr>
          <w:sz w:val="20"/>
          <w:szCs w:val="20"/>
        </w:rPr>
        <w:t>) Neodhlášenou stravu dop</w:t>
      </w:r>
      <w:r w:rsidR="00654793">
        <w:rPr>
          <w:sz w:val="20"/>
          <w:szCs w:val="20"/>
        </w:rPr>
        <w:t>latím v plné výši</w:t>
      </w:r>
      <w:r w:rsidR="00B132A9">
        <w:rPr>
          <w:sz w:val="20"/>
          <w:szCs w:val="20"/>
        </w:rPr>
        <w:t xml:space="preserve"> dle platného ceníku</w:t>
      </w:r>
      <w:r w:rsidR="000F3EFF">
        <w:rPr>
          <w:sz w:val="20"/>
          <w:szCs w:val="20"/>
        </w:rPr>
        <w:t xml:space="preserve"> v daném období</w:t>
      </w:r>
      <w:r w:rsidR="003B629A">
        <w:rPr>
          <w:sz w:val="20"/>
          <w:szCs w:val="20"/>
        </w:rPr>
        <w:t>.</w:t>
      </w:r>
      <w:r w:rsidR="000F3EFF" w:rsidRPr="00114474">
        <w:rPr>
          <w:sz w:val="20"/>
          <w:szCs w:val="20"/>
        </w:rPr>
        <w:t xml:space="preserve"> </w:t>
      </w:r>
      <w:r w:rsidR="000F3EFF">
        <w:rPr>
          <w:sz w:val="20"/>
          <w:szCs w:val="20"/>
        </w:rPr>
        <w:t xml:space="preserve"> </w:t>
      </w:r>
    </w:p>
    <w:p w:rsidR="005E2CC7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e) Strávník bere na vědomí, že chybně zadané objednávky a objednávky doručené jídelně po uzávěrce nebudou přijaty. </w:t>
      </w:r>
    </w:p>
    <w:p w:rsidR="00B132A9" w:rsidRDefault="005E2CC7" w:rsidP="003A78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Jídelna neodpovídá za nepřijaté zprávy v důsledku jakéhokoliv výpadku internetové sítě. </w:t>
      </w:r>
      <w:r w:rsidR="000F3EFF">
        <w:rPr>
          <w:sz w:val="20"/>
          <w:szCs w:val="20"/>
        </w:rPr>
        <w:t xml:space="preserve">    </w:t>
      </w:r>
    </w:p>
    <w:p w:rsidR="005E2CC7" w:rsidRDefault="000F3EFF" w:rsidP="005E2CC7">
      <w:pPr>
        <w:pStyle w:val="Default"/>
      </w:pPr>
      <w:r>
        <w:rPr>
          <w:sz w:val="20"/>
          <w:szCs w:val="20"/>
        </w:rPr>
        <w:t xml:space="preserve">        </w:t>
      </w:r>
    </w:p>
    <w:p w:rsidR="000F3EFF" w:rsidRDefault="001E785B" w:rsidP="000F3EF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F3EFF">
        <w:rPr>
          <w:sz w:val="20"/>
          <w:szCs w:val="20"/>
        </w:rPr>
        <w:t xml:space="preserve">    </w:t>
      </w:r>
    </w:p>
    <w:p w:rsidR="000F3EFF" w:rsidRDefault="000F3EFF" w:rsidP="000F3E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85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    </w:t>
      </w:r>
      <w:r w:rsidR="00654793">
        <w:rPr>
          <w:sz w:val="20"/>
          <w:szCs w:val="20"/>
        </w:rPr>
        <w:t>datum a podpis zákonného zástupce</w:t>
      </w:r>
    </w:p>
    <w:p w:rsidR="00B132A9" w:rsidRDefault="00B132A9" w:rsidP="000F3EFF">
      <w:pPr>
        <w:rPr>
          <w:sz w:val="20"/>
          <w:szCs w:val="20"/>
        </w:rPr>
      </w:pPr>
    </w:p>
    <w:p w:rsidR="000F3EFF" w:rsidRPr="00B132A9" w:rsidRDefault="000F3EFF" w:rsidP="00B132A9">
      <w:pPr>
        <w:rPr>
          <w:b/>
          <w:sz w:val="20"/>
          <w:szCs w:val="20"/>
        </w:rPr>
      </w:pPr>
      <w:r w:rsidRPr="007C17A1">
        <w:rPr>
          <w:b/>
          <w:sz w:val="20"/>
          <w:szCs w:val="20"/>
        </w:rPr>
        <w:t>PODEPSANOU PŘIHLÁŠKU STRAVOVÁNÍ ODEVZDEJTE BEZODKLADNĚ DO KANCELÁŘE VEDOUCÍ ŠKOLNÍ JÍDELNY</w:t>
      </w:r>
    </w:p>
    <w:p w:rsidR="000F3EFF" w:rsidRDefault="000F3EFF" w:rsidP="000F3E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 případě jakýchkoli dotazů a </w:t>
      </w:r>
      <w:r w:rsidR="00B132A9">
        <w:rPr>
          <w:b/>
          <w:sz w:val="20"/>
          <w:szCs w:val="20"/>
          <w:u w:val="single"/>
        </w:rPr>
        <w:t xml:space="preserve">pro </w:t>
      </w:r>
      <w:r w:rsidR="00B132A9" w:rsidRPr="00DC5E2B">
        <w:rPr>
          <w:b/>
          <w:sz w:val="20"/>
          <w:szCs w:val="20"/>
          <w:u w:val="single"/>
        </w:rPr>
        <w:t>další</w:t>
      </w:r>
      <w:r w:rsidRPr="00DC5E2B">
        <w:rPr>
          <w:b/>
          <w:sz w:val="20"/>
          <w:szCs w:val="20"/>
          <w:u w:val="single"/>
        </w:rPr>
        <w:t xml:space="preserve"> informace kontaktujte vedoucí školní jídelny</w:t>
      </w:r>
      <w:r w:rsidRPr="0035032D">
        <w:rPr>
          <w:b/>
          <w:sz w:val="20"/>
          <w:szCs w:val="20"/>
        </w:rPr>
        <w:t xml:space="preserve">: </w:t>
      </w:r>
    </w:p>
    <w:p w:rsidR="00C453B1" w:rsidRDefault="000F3EFF" w:rsidP="007225EA">
      <w:pPr>
        <w:rPr>
          <w:b/>
          <w:sz w:val="20"/>
          <w:szCs w:val="20"/>
        </w:rPr>
      </w:pPr>
      <w:r w:rsidRPr="00FC06EF">
        <w:rPr>
          <w:b/>
          <w:sz w:val="20"/>
          <w:szCs w:val="20"/>
        </w:rPr>
        <w:t>Jméno a Příjmení:</w:t>
      </w:r>
      <w:r w:rsidR="00C453B1">
        <w:rPr>
          <w:b/>
          <w:sz w:val="20"/>
          <w:szCs w:val="20"/>
        </w:rPr>
        <w:t xml:space="preserve"> </w:t>
      </w:r>
      <w:r w:rsidR="00670534">
        <w:rPr>
          <w:b/>
          <w:sz w:val="20"/>
          <w:szCs w:val="20"/>
        </w:rPr>
        <w:t>Dana Třísková</w:t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="00C453B1">
        <w:rPr>
          <w:b/>
          <w:sz w:val="20"/>
          <w:szCs w:val="20"/>
        </w:rPr>
        <w:tab/>
        <w:t xml:space="preserve">              </w:t>
      </w:r>
      <w:r w:rsidR="00670534">
        <w:rPr>
          <w:b/>
          <w:sz w:val="20"/>
          <w:szCs w:val="20"/>
        </w:rPr>
        <w:t>Telefon: 274 774</w:t>
      </w:r>
      <w:r w:rsidR="009C1B63">
        <w:rPr>
          <w:b/>
          <w:sz w:val="20"/>
          <w:szCs w:val="20"/>
        </w:rPr>
        <w:t> </w:t>
      </w:r>
      <w:r w:rsidR="00670534">
        <w:rPr>
          <w:b/>
          <w:sz w:val="20"/>
          <w:szCs w:val="20"/>
        </w:rPr>
        <w:t>556</w:t>
      </w:r>
      <w:r w:rsidR="009C1B63">
        <w:rPr>
          <w:b/>
          <w:sz w:val="20"/>
          <w:szCs w:val="20"/>
        </w:rPr>
        <w:t>, 774 450 024</w:t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</w:r>
      <w:r w:rsidRPr="00FC06EF">
        <w:rPr>
          <w:b/>
          <w:sz w:val="20"/>
          <w:szCs w:val="20"/>
        </w:rPr>
        <w:tab/>
        <w:t xml:space="preserve">        </w:t>
      </w:r>
      <w:r w:rsidR="00C453B1">
        <w:rPr>
          <w:b/>
          <w:sz w:val="20"/>
          <w:szCs w:val="20"/>
        </w:rPr>
        <w:tab/>
      </w:r>
      <w:r w:rsidR="00C453B1">
        <w:rPr>
          <w:b/>
          <w:sz w:val="20"/>
          <w:szCs w:val="20"/>
        </w:rPr>
        <w:tab/>
      </w:r>
      <w:r w:rsidR="007225EA">
        <w:rPr>
          <w:b/>
          <w:sz w:val="20"/>
          <w:szCs w:val="20"/>
        </w:rPr>
        <w:t xml:space="preserve">                                    Email: hostynska@sjp10.cz  </w:t>
      </w:r>
    </w:p>
    <w:p w:rsidR="007225EA" w:rsidRDefault="007225EA" w:rsidP="007225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EF12E0" w:rsidRPr="00BB0F05" w:rsidRDefault="001E785B" w:rsidP="00C453B1">
      <w:pPr>
        <w:jc w:val="center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lastRenderedPageBreak/>
        <w:t>Vnitřní řád Školní jídelna Praha 10</w:t>
      </w:r>
    </w:p>
    <w:p w:rsidR="001E785B" w:rsidRPr="00BB0F05" w:rsidRDefault="00FF6DF0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1. </w:t>
      </w:r>
      <w:r w:rsidR="0045277A" w:rsidRPr="00BB0F05">
        <w:rPr>
          <w:b/>
          <w:sz w:val="19"/>
          <w:szCs w:val="19"/>
          <w:u w:val="single"/>
        </w:rPr>
        <w:t>Přihlášení ke stravování</w:t>
      </w:r>
      <w:r w:rsidR="00EF12E0" w:rsidRPr="00BB0F05">
        <w:rPr>
          <w:b/>
          <w:sz w:val="19"/>
          <w:szCs w:val="19"/>
          <w:u w:val="single"/>
        </w:rPr>
        <w:t xml:space="preserve">: </w:t>
      </w:r>
      <w:r w:rsidR="00E96E24" w:rsidRPr="00BB0F05">
        <w:rPr>
          <w:b/>
          <w:sz w:val="19"/>
          <w:szCs w:val="19"/>
        </w:rPr>
        <w:tab/>
      </w:r>
    </w:p>
    <w:p w:rsidR="001E785B" w:rsidRPr="00BB0F05" w:rsidRDefault="00EF12E0" w:rsidP="00BC56C4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3B629A" w:rsidRPr="00BB0F05">
        <w:rPr>
          <w:sz w:val="19"/>
          <w:szCs w:val="19"/>
        </w:rPr>
        <w:t>Ž</w:t>
      </w:r>
      <w:r w:rsidRPr="00BB0F05">
        <w:rPr>
          <w:b/>
          <w:sz w:val="19"/>
          <w:szCs w:val="19"/>
        </w:rPr>
        <w:t>ák je přihlášen ke stravě na základě přihlášky ke školnímu stravování.</w:t>
      </w:r>
      <w:r w:rsidRPr="00BB0F05">
        <w:rPr>
          <w:sz w:val="19"/>
          <w:szCs w:val="19"/>
        </w:rPr>
        <w:t xml:space="preserve"> Vyplněnou </w:t>
      </w:r>
      <w:r w:rsidR="00A93B2E" w:rsidRPr="00BB0F05">
        <w:rPr>
          <w:sz w:val="19"/>
          <w:szCs w:val="19"/>
        </w:rPr>
        <w:t xml:space="preserve">a podepsanou </w:t>
      </w:r>
      <w:r w:rsidRPr="00BB0F05">
        <w:rPr>
          <w:sz w:val="19"/>
          <w:szCs w:val="19"/>
        </w:rPr>
        <w:t xml:space="preserve">přihlášku </w:t>
      </w:r>
      <w:r w:rsidR="001E785B" w:rsidRPr="00BB0F05">
        <w:rPr>
          <w:sz w:val="19"/>
          <w:szCs w:val="19"/>
        </w:rPr>
        <w:t>žáci nebo</w:t>
      </w:r>
      <w:r w:rsidR="00A93B2E" w:rsidRPr="00BB0F05">
        <w:rPr>
          <w:sz w:val="19"/>
          <w:szCs w:val="19"/>
        </w:rPr>
        <w:t xml:space="preserve"> jejich zákonní zástupci </w:t>
      </w:r>
      <w:r w:rsidR="003B629A" w:rsidRPr="00BB0F05">
        <w:rPr>
          <w:sz w:val="19"/>
          <w:szCs w:val="19"/>
        </w:rPr>
        <w:t>odevzdají do</w:t>
      </w:r>
      <w:r w:rsidR="0045277A" w:rsidRPr="00BB0F05">
        <w:rPr>
          <w:sz w:val="19"/>
          <w:szCs w:val="19"/>
        </w:rPr>
        <w:t xml:space="preserve"> kanceláře vedoucí </w:t>
      </w:r>
      <w:r w:rsidR="00A93B2E" w:rsidRPr="00BB0F05">
        <w:rPr>
          <w:sz w:val="19"/>
          <w:szCs w:val="19"/>
        </w:rPr>
        <w:t xml:space="preserve">školní </w:t>
      </w:r>
      <w:r w:rsidR="001E785B" w:rsidRPr="00BB0F05">
        <w:rPr>
          <w:sz w:val="19"/>
          <w:szCs w:val="19"/>
        </w:rPr>
        <w:t>jídelny, kde</w:t>
      </w:r>
      <w:r w:rsidR="00A93B2E" w:rsidRPr="00BB0F05">
        <w:rPr>
          <w:sz w:val="19"/>
          <w:szCs w:val="19"/>
        </w:rPr>
        <w:t xml:space="preserve"> proběhne zavedení žáka do stravovacího systému jídelny. </w:t>
      </w:r>
      <w:r w:rsidR="00E96E24" w:rsidRPr="00BB0F05">
        <w:rPr>
          <w:sz w:val="19"/>
          <w:szCs w:val="19"/>
        </w:rPr>
        <w:tab/>
      </w:r>
    </w:p>
    <w:p w:rsidR="003B629A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ři přihlášení je strávníkovi </w:t>
      </w:r>
      <w:r w:rsidR="00EF12E0" w:rsidRPr="00BB0F05">
        <w:rPr>
          <w:b/>
          <w:sz w:val="19"/>
          <w:szCs w:val="19"/>
        </w:rPr>
        <w:t>přidělen</w:t>
      </w:r>
      <w:r w:rsidR="001E785B"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osobní identifikační číslo</w:t>
      </w:r>
      <w:r w:rsidR="001E785B" w:rsidRPr="00BB0F05">
        <w:rPr>
          <w:sz w:val="19"/>
          <w:szCs w:val="19"/>
        </w:rPr>
        <w:t xml:space="preserve"> </w:t>
      </w:r>
      <w:r w:rsidR="001E785B" w:rsidRPr="00BB0F05">
        <w:rPr>
          <w:b/>
          <w:sz w:val="19"/>
          <w:szCs w:val="19"/>
        </w:rPr>
        <w:t>(</w:t>
      </w:r>
      <w:r w:rsidR="00EF12E0" w:rsidRPr="00BB0F05">
        <w:rPr>
          <w:b/>
          <w:sz w:val="19"/>
          <w:szCs w:val="19"/>
        </w:rPr>
        <w:t>variabilní symbol</w:t>
      </w:r>
      <w:r w:rsidR="001E785B" w:rsidRPr="00BB0F05">
        <w:rPr>
          <w:b/>
          <w:sz w:val="19"/>
          <w:szCs w:val="19"/>
        </w:rPr>
        <w:t>)</w:t>
      </w:r>
      <w:r w:rsidR="00550839" w:rsidRPr="00BB0F05">
        <w:rPr>
          <w:b/>
          <w:sz w:val="19"/>
          <w:szCs w:val="19"/>
        </w:rPr>
        <w:t xml:space="preserve"> </w:t>
      </w:r>
      <w:r w:rsidR="00550839" w:rsidRPr="00BB0F05">
        <w:rPr>
          <w:sz w:val="19"/>
          <w:szCs w:val="19"/>
        </w:rPr>
        <w:t>vedoucí školní jídelny</w:t>
      </w:r>
      <w:r w:rsidR="003A6541">
        <w:rPr>
          <w:sz w:val="19"/>
          <w:szCs w:val="19"/>
        </w:rPr>
        <w:t>, které</w:t>
      </w:r>
      <w:r w:rsidR="00EF12E0" w:rsidRPr="00BB0F05">
        <w:rPr>
          <w:sz w:val="19"/>
          <w:szCs w:val="19"/>
        </w:rPr>
        <w:t xml:space="preserve"> se stává jeho osobním</w:t>
      </w:r>
      <w:r w:rsidR="001E785B" w:rsidRPr="00BB0F05">
        <w:rPr>
          <w:sz w:val="19"/>
          <w:szCs w:val="19"/>
        </w:rPr>
        <w:t xml:space="preserve"> identifikačním</w:t>
      </w:r>
      <w:r w:rsidR="00EF12E0" w:rsidRPr="00BB0F05">
        <w:rPr>
          <w:sz w:val="19"/>
          <w:szCs w:val="19"/>
        </w:rPr>
        <w:t xml:space="preserve"> číslem v rámci evid</w:t>
      </w:r>
      <w:r w:rsidR="001E785B" w:rsidRPr="00BB0F05">
        <w:rPr>
          <w:sz w:val="19"/>
          <w:szCs w:val="19"/>
        </w:rPr>
        <w:t>ence školního stravování. Na to</w:t>
      </w:r>
      <w:r w:rsidR="00EF12E0" w:rsidRPr="00BB0F05">
        <w:rPr>
          <w:sz w:val="19"/>
          <w:szCs w:val="19"/>
        </w:rPr>
        <w:t>to</w:t>
      </w:r>
      <w:r w:rsidR="003A6541">
        <w:rPr>
          <w:sz w:val="19"/>
          <w:szCs w:val="19"/>
        </w:rPr>
        <w:t xml:space="preserve"> osobní identifikační číslo</w:t>
      </w:r>
      <w:r w:rsidR="00EF12E0" w:rsidRPr="00BB0F05">
        <w:rPr>
          <w:sz w:val="19"/>
          <w:szCs w:val="19"/>
        </w:rPr>
        <w:t xml:space="preserve"> </w:t>
      </w:r>
      <w:r w:rsidR="001E785B" w:rsidRPr="00BB0F05">
        <w:rPr>
          <w:sz w:val="19"/>
          <w:szCs w:val="19"/>
        </w:rPr>
        <w:t xml:space="preserve">(VS) </w:t>
      </w:r>
      <w:r w:rsidR="00EF12E0" w:rsidRPr="00BB0F05">
        <w:rPr>
          <w:sz w:val="19"/>
          <w:szCs w:val="19"/>
        </w:rPr>
        <w:t xml:space="preserve">se vážou veškeré platby, které strávník uhradí. </w:t>
      </w:r>
    </w:p>
    <w:p w:rsidR="00E65D0C" w:rsidRPr="00BB0F05" w:rsidRDefault="003B629A" w:rsidP="003B629A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EF12E0" w:rsidRPr="00BB0F05">
        <w:rPr>
          <w:b/>
          <w:sz w:val="19"/>
          <w:szCs w:val="19"/>
        </w:rPr>
        <w:t xml:space="preserve">trávník obdrží </w:t>
      </w:r>
      <w:r w:rsidR="00A93B2E" w:rsidRPr="00BB0F05">
        <w:rPr>
          <w:b/>
          <w:sz w:val="19"/>
          <w:szCs w:val="19"/>
        </w:rPr>
        <w:t xml:space="preserve">stravovací </w:t>
      </w:r>
      <w:r w:rsidR="00EF12E0" w:rsidRPr="00BB0F05">
        <w:rPr>
          <w:b/>
          <w:sz w:val="19"/>
          <w:szCs w:val="19"/>
        </w:rPr>
        <w:t>čip</w:t>
      </w:r>
      <w:r w:rsidR="00E27486">
        <w:rPr>
          <w:sz w:val="19"/>
          <w:szCs w:val="19"/>
        </w:rPr>
        <w:t>, který zakoupí</w:t>
      </w:r>
      <w:r w:rsidR="00EF12E0" w:rsidRPr="00BB0F05">
        <w:rPr>
          <w:sz w:val="19"/>
          <w:szCs w:val="19"/>
        </w:rPr>
        <w:t xml:space="preserve"> v kanceláři </w:t>
      </w:r>
      <w:r w:rsidR="00A93B2E" w:rsidRPr="00BB0F05">
        <w:rPr>
          <w:sz w:val="19"/>
          <w:szCs w:val="19"/>
        </w:rPr>
        <w:t>vedoucí školní jídelny za poplatek</w:t>
      </w:r>
      <w:r w:rsidR="00E63464">
        <w:rPr>
          <w:sz w:val="19"/>
          <w:szCs w:val="19"/>
        </w:rPr>
        <w:t xml:space="preserve"> </w:t>
      </w:r>
      <w:r w:rsidR="00E63464" w:rsidRPr="00C453B1">
        <w:rPr>
          <w:b/>
          <w:sz w:val="19"/>
          <w:szCs w:val="19"/>
        </w:rPr>
        <w:t>120</w:t>
      </w:r>
      <w:r w:rsidR="00BC56C4" w:rsidRPr="00C453B1">
        <w:rPr>
          <w:b/>
          <w:sz w:val="19"/>
          <w:szCs w:val="19"/>
        </w:rPr>
        <w:t>,-</w:t>
      </w:r>
      <w:r w:rsidR="00A93B2E" w:rsidRPr="00C453B1">
        <w:rPr>
          <w:b/>
          <w:sz w:val="19"/>
          <w:szCs w:val="19"/>
        </w:rPr>
        <w:t>Kč</w:t>
      </w:r>
      <w:r w:rsidR="00EF12E0" w:rsidRPr="00C453B1">
        <w:rPr>
          <w:b/>
          <w:sz w:val="19"/>
          <w:szCs w:val="19"/>
        </w:rPr>
        <w:t>.</w:t>
      </w:r>
      <w:r w:rsidR="001E785B" w:rsidRPr="00BB0F05">
        <w:rPr>
          <w:sz w:val="19"/>
          <w:szCs w:val="19"/>
        </w:rPr>
        <w:t xml:space="preserve">   </w:t>
      </w:r>
      <w:r w:rsidR="00BB0F05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</w:t>
      </w:r>
      <w:r w:rsidR="00E65D0C" w:rsidRPr="00BB0F05">
        <w:rPr>
          <w:sz w:val="19"/>
          <w:szCs w:val="19"/>
        </w:rPr>
        <w:tab/>
      </w:r>
      <w:r w:rsidR="001E785B" w:rsidRPr="00BB0F05">
        <w:rPr>
          <w:sz w:val="19"/>
          <w:szCs w:val="19"/>
        </w:rPr>
        <w:t xml:space="preserve">              </w:t>
      </w:r>
      <w:r w:rsidR="00EF12E0" w:rsidRPr="00BB0F05">
        <w:rPr>
          <w:sz w:val="19"/>
          <w:szCs w:val="19"/>
        </w:rPr>
        <w:t xml:space="preserve"> </w:t>
      </w:r>
      <w:r w:rsidR="003A6541" w:rsidRPr="00BB0F05">
        <w:rPr>
          <w:b/>
          <w:sz w:val="19"/>
          <w:szCs w:val="19"/>
        </w:rPr>
        <w:t>Bez čipu nelze strávníkovi obědy vydávat</w:t>
      </w:r>
      <w:r w:rsidR="00114474" w:rsidRPr="00BB0F05">
        <w:rPr>
          <w:b/>
          <w:sz w:val="19"/>
          <w:szCs w:val="19"/>
        </w:rPr>
        <w:t>.</w:t>
      </w:r>
      <w:r w:rsidR="001E785B" w:rsidRPr="00BB0F05">
        <w:rPr>
          <w:b/>
          <w:sz w:val="19"/>
          <w:szCs w:val="19"/>
        </w:rPr>
        <w:t xml:space="preserve"> </w:t>
      </w:r>
      <w:r w:rsidR="00114474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Čip slouží </w:t>
      </w:r>
      <w:r w:rsidR="003A6541">
        <w:rPr>
          <w:sz w:val="19"/>
          <w:szCs w:val="19"/>
        </w:rPr>
        <w:t xml:space="preserve">k </w:t>
      </w:r>
      <w:r w:rsidR="00E65D0C" w:rsidRPr="00BB0F05">
        <w:rPr>
          <w:sz w:val="19"/>
          <w:szCs w:val="19"/>
        </w:rPr>
        <w:t>odhlašování, přihlašování a výběru obědů na objednávkovém</w:t>
      </w:r>
    </w:p>
    <w:p w:rsidR="001E785B" w:rsidRPr="00BB0F05" w:rsidRDefault="003A6541" w:rsidP="003B629A">
      <w:pPr>
        <w:pStyle w:val="Odstavecseseznamem"/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>b</w:t>
      </w:r>
      <w:r w:rsidR="00E65D0C" w:rsidRPr="00BB0F05">
        <w:rPr>
          <w:sz w:val="19"/>
          <w:szCs w:val="19"/>
        </w:rPr>
        <w:t>oxu</w:t>
      </w:r>
      <w:r>
        <w:rPr>
          <w:sz w:val="19"/>
          <w:szCs w:val="19"/>
        </w:rPr>
        <w:t xml:space="preserve"> a</w:t>
      </w:r>
      <w:r w:rsidR="00E65D0C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k výdeji stravy</w:t>
      </w:r>
      <w:r w:rsidR="00A93B2E" w:rsidRPr="00BB0F05">
        <w:rPr>
          <w:sz w:val="19"/>
          <w:szCs w:val="19"/>
        </w:rPr>
        <w:t xml:space="preserve"> (možnost výběru ze dvou druhů hlavních jídel)</w:t>
      </w:r>
      <w:r w:rsidR="00A93B2E" w:rsidRPr="003A6541">
        <w:rPr>
          <w:sz w:val="19"/>
          <w:szCs w:val="19"/>
        </w:rPr>
        <w:t>.</w:t>
      </w:r>
      <w:r w:rsidR="00A93B2E" w:rsidRPr="00BB0F05">
        <w:rPr>
          <w:b/>
          <w:sz w:val="19"/>
          <w:szCs w:val="19"/>
        </w:rPr>
        <w:t xml:space="preserve"> </w:t>
      </w:r>
      <w:r w:rsidRPr="00BB0F05">
        <w:rPr>
          <w:b/>
          <w:sz w:val="19"/>
          <w:szCs w:val="19"/>
          <w:u w:val="single"/>
        </w:rPr>
        <w:t>Čip je nevratný</w:t>
      </w:r>
      <w:r>
        <w:rPr>
          <w:b/>
          <w:sz w:val="19"/>
          <w:szCs w:val="19"/>
          <w:u w:val="single"/>
        </w:rPr>
        <w:t xml:space="preserve"> a zůstává majetkem strávníka, poplatek za čip je nevratný</w:t>
      </w:r>
      <w:r w:rsidRPr="00BB0F05">
        <w:rPr>
          <w:b/>
          <w:sz w:val="19"/>
          <w:szCs w:val="19"/>
        </w:rPr>
        <w:t xml:space="preserve">. </w:t>
      </w:r>
      <w:r w:rsidRPr="00BB0F05">
        <w:rPr>
          <w:sz w:val="19"/>
          <w:szCs w:val="19"/>
        </w:rPr>
        <w:t xml:space="preserve"> </w:t>
      </w:r>
    </w:p>
    <w:p w:rsidR="00DC5AF8" w:rsidRPr="00BB0F05" w:rsidRDefault="009E2F0E" w:rsidP="001E785B">
      <w:pPr>
        <w:pStyle w:val="Odstavecseseznamem"/>
        <w:numPr>
          <w:ilvl w:val="0"/>
          <w:numId w:val="3"/>
        </w:numPr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DC5AF8" w:rsidRPr="00BB0F05">
        <w:rPr>
          <w:sz w:val="19"/>
          <w:szCs w:val="19"/>
        </w:rPr>
        <w:t xml:space="preserve">řihláška </w:t>
      </w:r>
      <w:r w:rsidR="00E27486">
        <w:rPr>
          <w:sz w:val="19"/>
          <w:szCs w:val="19"/>
        </w:rPr>
        <w:t xml:space="preserve">ke školnímu </w:t>
      </w:r>
      <w:r w:rsidR="00DC5AF8" w:rsidRPr="00BB0F05">
        <w:rPr>
          <w:sz w:val="19"/>
          <w:szCs w:val="19"/>
        </w:rPr>
        <w:t>stravování je platná po celou dobu školní docházky</w:t>
      </w:r>
      <w:r w:rsidR="00085DA7" w:rsidRPr="00BB0F05">
        <w:rPr>
          <w:sz w:val="19"/>
          <w:szCs w:val="19"/>
        </w:rPr>
        <w:t>.</w:t>
      </w:r>
      <w:r w:rsidR="00EF12E0" w:rsidRPr="00BB0F05">
        <w:rPr>
          <w:sz w:val="19"/>
          <w:szCs w:val="19"/>
        </w:rPr>
        <w:t xml:space="preserve"> </w:t>
      </w:r>
      <w:r w:rsidR="00085DA7" w:rsidRPr="00BB0F05">
        <w:rPr>
          <w:b/>
          <w:sz w:val="19"/>
          <w:szCs w:val="19"/>
        </w:rPr>
        <w:t>Jakoukoli</w:t>
      </w:r>
      <w:r w:rsidR="00EF12E0" w:rsidRPr="00BB0F05">
        <w:rPr>
          <w:b/>
          <w:sz w:val="19"/>
          <w:szCs w:val="19"/>
        </w:rPr>
        <w:t xml:space="preserve"> změnu</w:t>
      </w:r>
      <w:r w:rsidR="00EF12E0" w:rsidRPr="00BB0F05">
        <w:rPr>
          <w:sz w:val="19"/>
          <w:szCs w:val="19"/>
        </w:rPr>
        <w:t xml:space="preserve"> (ukončení stravování, odchod ze školy, změna stravovacích dnů, přerušení studia apod.) </w:t>
      </w:r>
      <w:r w:rsidR="00EF12E0" w:rsidRPr="00BB0F05">
        <w:rPr>
          <w:b/>
          <w:sz w:val="19"/>
          <w:szCs w:val="19"/>
        </w:rPr>
        <w:t>je strávník povinen okamžitě nahlásit písemně</w:t>
      </w:r>
      <w:r w:rsidR="00A93B2E" w:rsidRPr="00BB0F05">
        <w:rPr>
          <w:b/>
          <w:sz w:val="19"/>
          <w:szCs w:val="19"/>
        </w:rPr>
        <w:t xml:space="preserve"> vedoucí školní jídelny.</w:t>
      </w:r>
      <w:r w:rsidR="00DC5AF8" w:rsidRPr="00BB0F05">
        <w:rPr>
          <w:sz w:val="19"/>
          <w:szCs w:val="19"/>
        </w:rPr>
        <w:t xml:space="preserve"> V případě, že tak neučiní, stravovací systém eviduje strávníka jako přihlášeného a tím vzniká </w:t>
      </w:r>
      <w:r w:rsidR="00085DA7" w:rsidRPr="00BB0F05">
        <w:rPr>
          <w:sz w:val="19"/>
          <w:szCs w:val="19"/>
        </w:rPr>
        <w:t xml:space="preserve">školní jídelně </w:t>
      </w:r>
      <w:r w:rsidR="00DC5AF8" w:rsidRPr="00BB0F05">
        <w:rPr>
          <w:sz w:val="19"/>
          <w:szCs w:val="19"/>
        </w:rPr>
        <w:t xml:space="preserve">nárok na platbu za stravné. Žáci nebo jejich zákonní zástupci jsou za včasné odhlášení </w:t>
      </w:r>
      <w:r w:rsidR="00085DA7" w:rsidRPr="00BB0F05">
        <w:rPr>
          <w:sz w:val="19"/>
          <w:szCs w:val="19"/>
        </w:rPr>
        <w:t>odpovědní.</w:t>
      </w:r>
    </w:p>
    <w:p w:rsidR="00AA3B62" w:rsidRPr="00BB0F05" w:rsidRDefault="009E2F0E" w:rsidP="00BB0F05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sz w:val="19"/>
          <w:szCs w:val="19"/>
        </w:rPr>
      </w:pPr>
      <w:r>
        <w:rPr>
          <w:sz w:val="19"/>
          <w:szCs w:val="19"/>
        </w:rPr>
        <w:t>P</w:t>
      </w:r>
      <w:r w:rsidR="00AA3B62" w:rsidRPr="00BB0F05">
        <w:rPr>
          <w:sz w:val="19"/>
          <w:szCs w:val="19"/>
        </w:rPr>
        <w:t>ro přihlášené strávníky je závazný režim dle Provozního řádu školní jídelny – výdejny</w:t>
      </w:r>
      <w:r w:rsidR="00AA3B62" w:rsidRPr="00BB0F05">
        <w:rPr>
          <w:b/>
          <w:sz w:val="19"/>
          <w:szCs w:val="19"/>
        </w:rPr>
        <w:t xml:space="preserve">. </w:t>
      </w:r>
    </w:p>
    <w:p w:rsidR="00875B07" w:rsidRPr="00BB0F05" w:rsidRDefault="00FF6DF0" w:rsidP="00BC56C4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2. </w:t>
      </w:r>
      <w:r w:rsidR="00EF12E0" w:rsidRPr="00BB0F05">
        <w:rPr>
          <w:b/>
          <w:sz w:val="19"/>
          <w:szCs w:val="19"/>
          <w:u w:val="single"/>
        </w:rPr>
        <w:t xml:space="preserve">Cena </w:t>
      </w:r>
      <w:r w:rsidR="0057015B">
        <w:rPr>
          <w:b/>
          <w:sz w:val="19"/>
          <w:szCs w:val="19"/>
          <w:u w:val="single"/>
        </w:rPr>
        <w:t>obědu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  <w:u w:val="single"/>
        </w:rPr>
        <w:tab/>
      </w:r>
      <w:r w:rsidR="00550839" w:rsidRPr="00BB0F05">
        <w:rPr>
          <w:b/>
          <w:sz w:val="19"/>
          <w:szCs w:val="19"/>
          <w:u w:val="single"/>
        </w:rPr>
        <w:t xml:space="preserve"> </w:t>
      </w:r>
    </w:p>
    <w:p w:rsidR="00875B07" w:rsidRPr="00BB0F05" w:rsidRDefault="0057015B" w:rsidP="00BC56C4">
      <w:pPr>
        <w:pStyle w:val="Odstavecseseznamem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9218AD" w:rsidRPr="00BB0F05">
        <w:rPr>
          <w:sz w:val="19"/>
          <w:szCs w:val="19"/>
        </w:rPr>
        <w:t xml:space="preserve"> je stanovena dle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>. Do věkových skupin</w:t>
      </w:r>
      <w:r w:rsidR="009E2F0E">
        <w:rPr>
          <w:sz w:val="19"/>
          <w:szCs w:val="19"/>
        </w:rPr>
        <w:t xml:space="preserve"> strávníků</w:t>
      </w:r>
      <w:r w:rsidR="009218AD" w:rsidRPr="00BB0F05">
        <w:rPr>
          <w:sz w:val="19"/>
          <w:szCs w:val="19"/>
        </w:rPr>
        <w:t xml:space="preserve"> </w:t>
      </w:r>
      <w:r w:rsidR="00875B07" w:rsidRPr="00BB0F05">
        <w:rPr>
          <w:sz w:val="19"/>
          <w:szCs w:val="19"/>
        </w:rPr>
        <w:t>jsou strávníci zařazováni na dobu školního roku, ve kterém dosahují určitého věku podle bodů 2. až 4. vyhlášky č. 107/2005 Sb. o školním stravování, v platném znění.</w:t>
      </w:r>
      <w:r w:rsidR="00BC56C4" w:rsidRPr="00BB0F05">
        <w:rPr>
          <w:sz w:val="19"/>
          <w:szCs w:val="19"/>
        </w:rPr>
        <w:t xml:space="preserve"> Školní rok končí </w:t>
      </w:r>
      <w:r w:rsidR="00654793" w:rsidRPr="00BB0F05">
        <w:rPr>
          <w:sz w:val="19"/>
          <w:szCs w:val="19"/>
        </w:rPr>
        <w:t>31. 8</w:t>
      </w:r>
      <w:r w:rsidR="00BC56C4" w:rsidRPr="00BB0F05">
        <w:rPr>
          <w:sz w:val="19"/>
          <w:szCs w:val="19"/>
        </w:rPr>
        <w:t>.</w:t>
      </w:r>
    </w:p>
    <w:p w:rsidR="00DC5AF8" w:rsidRPr="00BB0F05" w:rsidRDefault="0057015B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>
        <w:rPr>
          <w:sz w:val="19"/>
          <w:szCs w:val="19"/>
        </w:rPr>
        <w:t>Cena obědu</w:t>
      </w:r>
      <w:r w:rsidR="00EF12E0" w:rsidRPr="00BB0F05">
        <w:rPr>
          <w:sz w:val="19"/>
          <w:szCs w:val="19"/>
        </w:rPr>
        <w:t xml:space="preserve"> </w:t>
      </w:r>
      <w:r w:rsidR="00DC5AF8" w:rsidRPr="00BB0F05">
        <w:rPr>
          <w:sz w:val="19"/>
          <w:szCs w:val="19"/>
        </w:rPr>
        <w:t xml:space="preserve">je stanovena ceníkem pro příslušný </w:t>
      </w:r>
      <w:r w:rsidR="00632175" w:rsidRPr="00BB0F05">
        <w:rPr>
          <w:sz w:val="19"/>
          <w:szCs w:val="19"/>
        </w:rPr>
        <w:t>školní rok. Aktuální ceník stravného pro příslušný školní rok n</w:t>
      </w:r>
      <w:r w:rsidR="00DC5AF8" w:rsidRPr="00BB0F05">
        <w:rPr>
          <w:sz w:val="19"/>
          <w:szCs w:val="19"/>
        </w:rPr>
        <w:t xml:space="preserve">aleznete na internetových stránkách </w:t>
      </w:r>
      <w:hyperlink r:id="rId8" w:history="1">
        <w:r w:rsidR="007225EA" w:rsidRPr="0049684D">
          <w:rPr>
            <w:rStyle w:val="Hypertextovodkaz"/>
            <w:sz w:val="19"/>
            <w:szCs w:val="19"/>
          </w:rPr>
          <w:t>www.sjp10.cz</w:t>
        </w:r>
      </w:hyperlink>
      <w:r w:rsidR="00DC5AF8" w:rsidRPr="00BB0F05">
        <w:rPr>
          <w:sz w:val="19"/>
          <w:szCs w:val="19"/>
        </w:rPr>
        <w:t xml:space="preserve"> nebo v kanceláři vedoucí školní jídelny.</w:t>
      </w:r>
    </w:p>
    <w:p w:rsidR="00AA3B62" w:rsidRPr="00BB0F05" w:rsidRDefault="00AA3B62" w:rsidP="00875B07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Pokud je v době ředitelského volna základní školy vydáván oběd, ne</w:t>
      </w:r>
      <w:r w:rsidR="009E2F0E">
        <w:rPr>
          <w:sz w:val="19"/>
          <w:szCs w:val="19"/>
        </w:rPr>
        <w:t>mají strávníci nárok na dotovanou stravu</w:t>
      </w:r>
      <w:r w:rsidRPr="00BB0F05">
        <w:rPr>
          <w:sz w:val="19"/>
          <w:szCs w:val="19"/>
        </w:rPr>
        <w:t>.</w:t>
      </w:r>
      <w:r w:rsidR="009E2F0E">
        <w:rPr>
          <w:sz w:val="19"/>
          <w:szCs w:val="19"/>
        </w:rPr>
        <w:t xml:space="preserve"> V tomto případě poskytuje ŠJ Praha 10 stravu, ale za cenu oběda pro cizí strávník dle aktuálního ceníku.</w:t>
      </w:r>
    </w:p>
    <w:p w:rsidR="006D1C58" w:rsidRPr="00BB0F05" w:rsidRDefault="00FF6DF0" w:rsidP="00550839">
      <w:pPr>
        <w:spacing w:after="0"/>
        <w:jc w:val="both"/>
        <w:rPr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3. </w:t>
      </w:r>
      <w:r w:rsidR="00DC5AF8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>Platby stravného</w:t>
      </w:r>
      <w:r w:rsidR="00875B07" w:rsidRPr="00BB0F05">
        <w:rPr>
          <w:b/>
          <w:sz w:val="19"/>
          <w:szCs w:val="19"/>
          <w:u w:val="single"/>
        </w:rPr>
        <w:t>:</w:t>
      </w:r>
      <w:r w:rsidR="00E96E24" w:rsidRPr="00BB0F05">
        <w:rPr>
          <w:b/>
          <w:sz w:val="19"/>
          <w:szCs w:val="19"/>
        </w:rPr>
        <w:tab/>
      </w:r>
      <w:r w:rsidR="00550839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</w:r>
      <w:r w:rsidR="00E96E24" w:rsidRPr="00BB0F05">
        <w:rPr>
          <w:b/>
          <w:sz w:val="19"/>
          <w:szCs w:val="19"/>
        </w:rPr>
        <w:tab/>
        <w:t xml:space="preserve">      </w:t>
      </w:r>
      <w:r w:rsidR="00EF12E0" w:rsidRPr="00BB0F05">
        <w:rPr>
          <w:sz w:val="19"/>
          <w:szCs w:val="19"/>
        </w:rPr>
        <w:t xml:space="preserve">Platby lze provádět </w:t>
      </w:r>
      <w:r w:rsidR="00550839" w:rsidRPr="00BB0F05">
        <w:rPr>
          <w:b/>
          <w:sz w:val="19"/>
          <w:szCs w:val="19"/>
        </w:rPr>
        <w:t>pouze</w:t>
      </w:r>
      <w:r w:rsidR="00EF12E0" w:rsidRPr="00BB0F05">
        <w:rPr>
          <w:b/>
          <w:sz w:val="19"/>
          <w:szCs w:val="19"/>
        </w:rPr>
        <w:t xml:space="preserve"> bezhotovostně</w:t>
      </w:r>
      <w:r w:rsidR="00EF12E0" w:rsidRPr="00BB0F05">
        <w:rPr>
          <w:sz w:val="19"/>
          <w:szCs w:val="19"/>
        </w:rPr>
        <w:t xml:space="preserve"> jedním z těchto způsobů, a to: </w:t>
      </w:r>
      <w:r w:rsidR="00E96E24" w:rsidRPr="00BB0F05">
        <w:rPr>
          <w:sz w:val="19"/>
          <w:szCs w:val="19"/>
        </w:rPr>
        <w:tab/>
      </w:r>
      <w:r w:rsidR="00B6312A" w:rsidRPr="00BB0F05">
        <w:rPr>
          <w:sz w:val="19"/>
          <w:szCs w:val="19"/>
        </w:rPr>
        <w:t xml:space="preserve">                 </w:t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           </w:t>
      </w:r>
      <w:r w:rsidR="00517C64" w:rsidRPr="00BB0F05">
        <w:rPr>
          <w:sz w:val="19"/>
          <w:szCs w:val="19"/>
        </w:rPr>
        <w:t>a/ platba inkasem (dopor</w:t>
      </w:r>
      <w:r w:rsidR="00550839" w:rsidRPr="00BB0F05">
        <w:rPr>
          <w:sz w:val="19"/>
          <w:szCs w:val="19"/>
        </w:rPr>
        <w:t xml:space="preserve">učený způsob platby, Var. </w:t>
      </w:r>
      <w:proofErr w:type="gramStart"/>
      <w:r w:rsidR="00550839" w:rsidRPr="00BB0F05">
        <w:rPr>
          <w:sz w:val="19"/>
          <w:szCs w:val="19"/>
        </w:rPr>
        <w:t>s</w:t>
      </w:r>
      <w:r w:rsidR="00517C64" w:rsidRPr="00BB0F05">
        <w:rPr>
          <w:sz w:val="19"/>
          <w:szCs w:val="19"/>
        </w:rPr>
        <w:t>ymbol</w:t>
      </w:r>
      <w:proofErr w:type="gramEnd"/>
      <w:r w:rsidR="00517C64" w:rsidRPr="00BB0F05">
        <w:rPr>
          <w:sz w:val="19"/>
          <w:szCs w:val="19"/>
        </w:rPr>
        <w:t xml:space="preserve"> přidělí vedoucí jídelny)</w:t>
      </w:r>
      <w:r w:rsidR="00550839" w:rsidRPr="00BB0F05">
        <w:rPr>
          <w:sz w:val="19"/>
          <w:szCs w:val="19"/>
        </w:rPr>
        <w:tab/>
      </w:r>
      <w:r w:rsid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</w:r>
      <w:r w:rsidR="00E96E24" w:rsidRPr="00BB0F05">
        <w:rPr>
          <w:sz w:val="19"/>
          <w:szCs w:val="19"/>
        </w:rPr>
        <w:tab/>
        <w:t xml:space="preserve"> </w:t>
      </w:r>
      <w:r w:rsidR="00B6312A" w:rsidRPr="00BB0F05">
        <w:rPr>
          <w:sz w:val="19"/>
          <w:szCs w:val="19"/>
        </w:rPr>
        <w:t xml:space="preserve">                 </w:t>
      </w:r>
      <w:r w:rsidR="00E96E24" w:rsidRPr="00BB0F05">
        <w:rPr>
          <w:sz w:val="19"/>
          <w:szCs w:val="19"/>
        </w:rPr>
        <w:t xml:space="preserve">          </w:t>
      </w:r>
      <w:r w:rsidR="00517C64" w:rsidRPr="00BB0F05">
        <w:rPr>
          <w:sz w:val="19"/>
          <w:szCs w:val="19"/>
        </w:rPr>
        <w:t>b/ platba</w:t>
      </w:r>
      <w:r w:rsidR="00550839" w:rsidRPr="00BB0F05">
        <w:rPr>
          <w:sz w:val="19"/>
          <w:szCs w:val="19"/>
        </w:rPr>
        <w:t xml:space="preserve"> bankovním </w:t>
      </w:r>
      <w:r w:rsidR="00517C64" w:rsidRPr="00BB0F05">
        <w:rPr>
          <w:sz w:val="19"/>
          <w:szCs w:val="19"/>
        </w:rPr>
        <w:t>příkazem (</w:t>
      </w:r>
      <w:r w:rsidR="00550839" w:rsidRPr="00BB0F05">
        <w:rPr>
          <w:sz w:val="19"/>
          <w:szCs w:val="19"/>
        </w:rPr>
        <w:t xml:space="preserve">jednorázový anebo trvalý příkaz, pravidelná platba každý měsíc, </w:t>
      </w:r>
      <w:r w:rsidR="00517C64" w:rsidRPr="00BB0F05">
        <w:rPr>
          <w:sz w:val="19"/>
          <w:szCs w:val="19"/>
        </w:rPr>
        <w:t>Var symbol přidělí vedoucí provozovny</w:t>
      </w:r>
      <w:r w:rsidR="00550839" w:rsidRPr="00BB0F05">
        <w:rPr>
          <w:sz w:val="19"/>
          <w:szCs w:val="19"/>
        </w:rPr>
        <w:t>)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c/ platba složenkou (složenky ŠJ nevydává) </w:t>
      </w:r>
    </w:p>
    <w:p w:rsidR="00550839" w:rsidRPr="00BB0F05" w:rsidRDefault="00550839" w:rsidP="00550839">
      <w:pPr>
        <w:spacing w:after="0"/>
        <w:jc w:val="both"/>
        <w:rPr>
          <w:sz w:val="19"/>
          <w:szCs w:val="19"/>
        </w:rPr>
      </w:pPr>
    </w:p>
    <w:p w:rsidR="00517C64" w:rsidRPr="00BB0F05" w:rsidRDefault="00517C64" w:rsidP="00CA566E">
      <w:pPr>
        <w:pStyle w:val="Nadpis1"/>
        <w:jc w:val="both"/>
        <w:rPr>
          <w:rFonts w:asciiTheme="minorHAnsi" w:hAnsiTheme="minorHAnsi"/>
          <w:sz w:val="19"/>
          <w:szCs w:val="19"/>
        </w:rPr>
      </w:pPr>
      <w:r w:rsidRPr="00BB0F05">
        <w:rPr>
          <w:rFonts w:asciiTheme="minorHAnsi" w:hAnsiTheme="minorHAnsi"/>
          <w:sz w:val="19"/>
          <w:szCs w:val="19"/>
        </w:rPr>
        <w:t xml:space="preserve">Číslo účtu školní jídelny: </w:t>
      </w:r>
      <w:r w:rsidR="00E63464">
        <w:rPr>
          <w:rFonts w:asciiTheme="minorHAnsi" w:hAnsiTheme="minorHAnsi"/>
          <w:sz w:val="19"/>
          <w:szCs w:val="19"/>
        </w:rPr>
        <w:t>5021041509</w:t>
      </w:r>
      <w:r w:rsidR="0043445A" w:rsidRPr="00BB0F05">
        <w:rPr>
          <w:rFonts w:asciiTheme="minorHAnsi" w:hAnsiTheme="minorHAnsi"/>
          <w:sz w:val="19"/>
          <w:szCs w:val="19"/>
        </w:rPr>
        <w:t xml:space="preserve">/5500   </w:t>
      </w:r>
      <w:r w:rsidR="00E96E24" w:rsidRPr="00BB0F05">
        <w:rPr>
          <w:rFonts w:asciiTheme="minorHAnsi" w:hAnsiTheme="minorHAnsi"/>
          <w:sz w:val="19"/>
          <w:szCs w:val="19"/>
        </w:rPr>
        <w:t xml:space="preserve">       </w:t>
      </w:r>
      <w:r w:rsidR="00E2718D" w:rsidRPr="00BB0F05">
        <w:rPr>
          <w:rFonts w:asciiTheme="minorHAnsi" w:hAnsiTheme="minorHAnsi"/>
          <w:sz w:val="19"/>
          <w:szCs w:val="19"/>
        </w:rPr>
        <w:t xml:space="preserve">                    </w:t>
      </w:r>
      <w:r w:rsidRPr="00BB0F05">
        <w:rPr>
          <w:rFonts w:asciiTheme="minorHAnsi" w:hAnsiTheme="minorHAnsi"/>
          <w:sz w:val="19"/>
          <w:szCs w:val="19"/>
        </w:rPr>
        <w:t xml:space="preserve"> VS</w:t>
      </w:r>
      <w:r w:rsidR="0012079D" w:rsidRPr="00BB0F05">
        <w:rPr>
          <w:rFonts w:asciiTheme="minorHAnsi" w:hAnsiTheme="minorHAnsi"/>
          <w:sz w:val="19"/>
          <w:szCs w:val="19"/>
        </w:rPr>
        <w:t>:</w:t>
      </w:r>
      <w:r w:rsidR="00550839" w:rsidRPr="00BB0F05">
        <w:rPr>
          <w:rFonts w:asciiTheme="minorHAnsi" w:hAnsiTheme="minorHAnsi"/>
          <w:sz w:val="19"/>
          <w:szCs w:val="19"/>
        </w:rPr>
        <w:t xml:space="preserve"> sdělí</w:t>
      </w:r>
      <w:r w:rsidRPr="00BB0F05">
        <w:rPr>
          <w:rFonts w:asciiTheme="minorHAnsi" w:hAnsiTheme="minorHAnsi"/>
          <w:sz w:val="19"/>
          <w:szCs w:val="19"/>
        </w:rPr>
        <w:t xml:space="preserve"> vedoucí školní jídelny</w:t>
      </w:r>
    </w:p>
    <w:p w:rsidR="00AA3B62" w:rsidRPr="00BB0F05" w:rsidRDefault="00AA3B62" w:rsidP="00BC56C4">
      <w:pPr>
        <w:spacing w:after="0"/>
        <w:jc w:val="both"/>
        <w:rPr>
          <w:b/>
          <w:sz w:val="19"/>
          <w:szCs w:val="19"/>
          <w:u w:val="single"/>
        </w:rPr>
      </w:pPr>
    </w:p>
    <w:p w:rsidR="00476865" w:rsidRPr="00BB0F05" w:rsidRDefault="00476865" w:rsidP="00BC56C4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Z</w:t>
      </w:r>
      <w:r w:rsidR="00EF12E0" w:rsidRPr="00BB0F05">
        <w:rPr>
          <w:b/>
          <w:sz w:val="19"/>
          <w:szCs w:val="19"/>
          <w:u w:val="single"/>
        </w:rPr>
        <w:t xml:space="preserve">ásady pro úhradu </w:t>
      </w:r>
      <w:r w:rsidRPr="00BB0F05">
        <w:rPr>
          <w:b/>
          <w:sz w:val="19"/>
          <w:szCs w:val="19"/>
          <w:u w:val="single"/>
        </w:rPr>
        <w:t xml:space="preserve">inkasem, </w:t>
      </w:r>
      <w:r w:rsidR="00EF12E0" w:rsidRPr="00BB0F05">
        <w:rPr>
          <w:b/>
          <w:sz w:val="19"/>
          <w:szCs w:val="19"/>
          <w:u w:val="single"/>
        </w:rPr>
        <w:t xml:space="preserve">převodem z bankovního účtu nebo složenkou: </w:t>
      </w:r>
      <w:r w:rsidR="00E96E24" w:rsidRPr="00BB0F05">
        <w:rPr>
          <w:b/>
          <w:sz w:val="19"/>
          <w:szCs w:val="19"/>
        </w:rPr>
        <w:tab/>
      </w:r>
    </w:p>
    <w:p w:rsidR="00476865" w:rsidRPr="00BB0F05" w:rsidRDefault="0060063A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Stravné nebo zálohy na </w:t>
      </w:r>
      <w:r w:rsidRPr="00BB0F05">
        <w:rPr>
          <w:b/>
          <w:sz w:val="19"/>
          <w:szCs w:val="19"/>
        </w:rPr>
        <w:t xml:space="preserve">stravné musí být </w:t>
      </w:r>
      <w:r w:rsidR="00EF12E0" w:rsidRPr="00BB0F05">
        <w:rPr>
          <w:b/>
          <w:sz w:val="19"/>
          <w:szCs w:val="19"/>
        </w:rPr>
        <w:t>uhra</w:t>
      </w:r>
      <w:r w:rsidRPr="00BB0F05">
        <w:rPr>
          <w:b/>
          <w:sz w:val="19"/>
          <w:szCs w:val="19"/>
        </w:rPr>
        <w:t xml:space="preserve">zeny nejpozději do </w:t>
      </w:r>
      <w:r w:rsidR="00EF12E0" w:rsidRPr="00BB0F05">
        <w:rPr>
          <w:b/>
          <w:sz w:val="19"/>
          <w:szCs w:val="19"/>
        </w:rPr>
        <w:t>2</w:t>
      </w:r>
      <w:r w:rsidR="005D3D40" w:rsidRPr="00BB0F05">
        <w:rPr>
          <w:b/>
          <w:sz w:val="19"/>
          <w:szCs w:val="19"/>
        </w:rPr>
        <w:t>5</w:t>
      </w:r>
      <w:r w:rsidR="00EF12E0" w:rsidRPr="00BB0F05">
        <w:rPr>
          <w:b/>
          <w:sz w:val="19"/>
          <w:szCs w:val="19"/>
        </w:rPr>
        <w:t xml:space="preserve">. dne </w:t>
      </w:r>
      <w:r w:rsidRPr="00BB0F05">
        <w:rPr>
          <w:b/>
          <w:sz w:val="19"/>
          <w:szCs w:val="19"/>
        </w:rPr>
        <w:t>v měsíci na následující měsíc.</w:t>
      </w:r>
      <w:r w:rsidR="005D3D40" w:rsidRPr="00BB0F05">
        <w:rPr>
          <w:b/>
          <w:sz w:val="19"/>
          <w:szCs w:val="19"/>
        </w:rPr>
        <w:t xml:space="preserve"> Bez finančního zůstatku</w:t>
      </w:r>
      <w:r w:rsidR="009E2F0E">
        <w:rPr>
          <w:b/>
          <w:sz w:val="19"/>
          <w:szCs w:val="19"/>
        </w:rPr>
        <w:t xml:space="preserve"> na stravovacím účtu strávníka,</w:t>
      </w:r>
      <w:r w:rsidR="005D3D40" w:rsidRPr="00BB0F05">
        <w:rPr>
          <w:b/>
          <w:sz w:val="19"/>
          <w:szCs w:val="19"/>
        </w:rPr>
        <w:t xml:space="preserve"> stravovací systém neumožní objednávku oběd</w:t>
      </w:r>
      <w:r w:rsidR="00867DE9">
        <w:rPr>
          <w:b/>
          <w:sz w:val="19"/>
          <w:szCs w:val="19"/>
        </w:rPr>
        <w:t>u</w:t>
      </w:r>
      <w:r w:rsidR="005D3D40" w:rsidRPr="00BB0F05">
        <w:rPr>
          <w:b/>
          <w:sz w:val="19"/>
          <w:szCs w:val="19"/>
        </w:rPr>
        <w:t>.</w:t>
      </w:r>
      <w:r w:rsidRPr="00BB0F05">
        <w:rPr>
          <w:sz w:val="19"/>
          <w:szCs w:val="19"/>
        </w:rPr>
        <w:t xml:space="preserve"> Platbu pro měsíc září </w:t>
      </w:r>
      <w:r w:rsidR="008B206D" w:rsidRPr="00BB0F05">
        <w:rPr>
          <w:sz w:val="19"/>
          <w:szCs w:val="19"/>
        </w:rPr>
        <w:t>každého kalendářního roku proveď</w:t>
      </w:r>
      <w:r w:rsidRPr="00BB0F05">
        <w:rPr>
          <w:sz w:val="19"/>
          <w:szCs w:val="19"/>
        </w:rPr>
        <w:t xml:space="preserve">te </w:t>
      </w:r>
      <w:r w:rsidRPr="00BB0F05">
        <w:rPr>
          <w:b/>
          <w:sz w:val="19"/>
          <w:szCs w:val="19"/>
        </w:rPr>
        <w:t xml:space="preserve">nejpozději do </w:t>
      </w:r>
      <w:r w:rsidR="006D1C58" w:rsidRPr="00BB0F05">
        <w:rPr>
          <w:b/>
          <w:sz w:val="19"/>
          <w:szCs w:val="19"/>
        </w:rPr>
        <w:t>6</w:t>
      </w:r>
      <w:r w:rsidRPr="00BB0F05">
        <w:rPr>
          <w:b/>
          <w:sz w:val="19"/>
          <w:szCs w:val="19"/>
        </w:rPr>
        <w:t>.9.</w:t>
      </w:r>
    </w:p>
    <w:p w:rsidR="00476865" w:rsidRPr="00BB0F05" w:rsidRDefault="00476865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uhradí před začátkem měsíce částku odpovídající předpokládanému počtu stravovacích</w:t>
      </w:r>
      <w:r w:rsidR="0060063A"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 xml:space="preserve">dnů </w:t>
      </w:r>
      <w:r w:rsidR="00E27486">
        <w:rPr>
          <w:sz w:val="19"/>
          <w:szCs w:val="19"/>
        </w:rPr>
        <w:t>ná</w:t>
      </w:r>
      <w:r w:rsidR="00EF12E0" w:rsidRPr="00BB0F05">
        <w:rPr>
          <w:sz w:val="19"/>
          <w:szCs w:val="19"/>
        </w:rPr>
        <w:t>sleduj</w:t>
      </w:r>
      <w:r w:rsidR="00E27486">
        <w:rPr>
          <w:sz w:val="19"/>
          <w:szCs w:val="19"/>
        </w:rPr>
        <w:t>ícího měsíce, nebo částku vyšší.</w:t>
      </w:r>
      <w:r w:rsidR="00654793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S</w:t>
      </w:r>
      <w:r w:rsidR="00EF12E0" w:rsidRPr="00BB0F05">
        <w:rPr>
          <w:sz w:val="19"/>
          <w:szCs w:val="19"/>
        </w:rPr>
        <w:t>trávník bude moci čerpat</w:t>
      </w:r>
      <w:r w:rsidR="00E27486">
        <w:rPr>
          <w:sz w:val="19"/>
          <w:szCs w:val="19"/>
        </w:rPr>
        <w:t xml:space="preserve"> </w:t>
      </w:r>
      <w:r w:rsidR="00E27486" w:rsidRPr="00BB0F05">
        <w:rPr>
          <w:sz w:val="19"/>
          <w:szCs w:val="19"/>
        </w:rPr>
        <w:t>obědy</w:t>
      </w:r>
      <w:r w:rsidR="00EF12E0" w:rsidRPr="00BB0F05">
        <w:rPr>
          <w:sz w:val="19"/>
          <w:szCs w:val="19"/>
        </w:rPr>
        <w:t xml:space="preserve"> (</w:t>
      </w:r>
      <w:r w:rsidR="00E27486" w:rsidRPr="00BB0F05">
        <w:rPr>
          <w:sz w:val="19"/>
          <w:szCs w:val="19"/>
        </w:rPr>
        <w:t>bude</w:t>
      </w:r>
      <w:r w:rsidR="00E27486">
        <w:rPr>
          <w:sz w:val="19"/>
          <w:szCs w:val="19"/>
        </w:rPr>
        <w:t>-li je mít objednány)</w:t>
      </w:r>
      <w:r w:rsidR="00EF12E0" w:rsidRPr="00BB0F05">
        <w:rPr>
          <w:sz w:val="19"/>
          <w:szCs w:val="19"/>
        </w:rPr>
        <w:t xml:space="preserve"> pouze do výše finančního zůstatku na jeho stravovacím účtu. </w:t>
      </w:r>
      <w:r w:rsidR="00EF12E0" w:rsidRPr="00BB0F05">
        <w:rPr>
          <w:b/>
          <w:sz w:val="19"/>
          <w:szCs w:val="19"/>
        </w:rPr>
        <w:t>Bez finančního zůstatku neumožní str</w:t>
      </w:r>
      <w:r w:rsidR="00867DE9">
        <w:rPr>
          <w:b/>
          <w:sz w:val="19"/>
          <w:szCs w:val="19"/>
        </w:rPr>
        <w:t>avovací systém objednávku obědu</w:t>
      </w:r>
      <w:r w:rsidR="00654793" w:rsidRPr="00BB0F05">
        <w:rPr>
          <w:b/>
          <w:sz w:val="19"/>
          <w:szCs w:val="19"/>
        </w:rPr>
        <w:t>.</w:t>
      </w:r>
    </w:p>
    <w:p w:rsidR="00476865" w:rsidRPr="00BB0F05" w:rsidRDefault="00FA4664" w:rsidP="007A7E6A">
      <w:pPr>
        <w:pStyle w:val="Odstavecseseznamem"/>
        <w:numPr>
          <w:ilvl w:val="0"/>
          <w:numId w:val="3"/>
        </w:numPr>
        <w:spacing w:after="0"/>
        <w:ind w:left="284"/>
        <w:jc w:val="both"/>
        <w:rPr>
          <w:rFonts w:cs="Arial"/>
          <w:sz w:val="19"/>
          <w:szCs w:val="19"/>
        </w:rPr>
      </w:pPr>
      <w:r w:rsidRPr="00BB0F05">
        <w:rPr>
          <w:sz w:val="19"/>
          <w:szCs w:val="19"/>
        </w:rPr>
        <w:t xml:space="preserve">Strávník, kterému vznikne </w:t>
      </w:r>
      <w:r w:rsidRPr="00BB0F05">
        <w:rPr>
          <w:b/>
          <w:sz w:val="19"/>
          <w:szCs w:val="19"/>
        </w:rPr>
        <w:t>dluh na stravném</w:t>
      </w:r>
      <w:r w:rsidRPr="00BB0F05">
        <w:rPr>
          <w:sz w:val="19"/>
          <w:szCs w:val="19"/>
        </w:rPr>
        <w:t>, bude</w:t>
      </w:r>
      <w:r w:rsidR="00246A9B" w:rsidRPr="00BB0F05">
        <w:rPr>
          <w:sz w:val="19"/>
          <w:szCs w:val="19"/>
        </w:rPr>
        <w:t xml:space="preserve"> písemně</w:t>
      </w:r>
      <w:r w:rsidRPr="00BB0F05">
        <w:rPr>
          <w:sz w:val="19"/>
          <w:szCs w:val="19"/>
        </w:rPr>
        <w:t xml:space="preserve"> vyzván k uhrazení dlužné částky.  V  případě neuhrazení dlužné částky, bude tato pohledávka předána k</w:t>
      </w:r>
      <w:r w:rsidR="00246A9B" w:rsidRPr="00BB0F05">
        <w:rPr>
          <w:sz w:val="19"/>
          <w:szCs w:val="19"/>
        </w:rPr>
        <w:t xml:space="preserve"> veřejně-správnímu řízení </w:t>
      </w:r>
      <w:r w:rsidRPr="00BB0F05">
        <w:rPr>
          <w:sz w:val="19"/>
          <w:szCs w:val="19"/>
        </w:rPr>
        <w:t xml:space="preserve">a strávníkovi </w:t>
      </w:r>
      <w:r w:rsidR="00246A9B" w:rsidRPr="00BB0F05">
        <w:rPr>
          <w:b/>
          <w:sz w:val="19"/>
          <w:szCs w:val="19"/>
        </w:rPr>
        <w:t>bude ze strany organizace Školní jídelna,</w:t>
      </w:r>
      <w:r w:rsidRPr="00BB0F05">
        <w:rPr>
          <w:b/>
          <w:sz w:val="19"/>
          <w:szCs w:val="19"/>
        </w:rPr>
        <w:t xml:space="preserve"> </w:t>
      </w:r>
      <w:r w:rsidR="00246A9B" w:rsidRPr="00BB0F05">
        <w:rPr>
          <w:b/>
          <w:sz w:val="19"/>
          <w:szCs w:val="19"/>
        </w:rPr>
        <w:t xml:space="preserve">Praha 10 </w:t>
      </w:r>
      <w:r w:rsidRPr="00BB0F05">
        <w:rPr>
          <w:b/>
          <w:sz w:val="19"/>
          <w:szCs w:val="19"/>
        </w:rPr>
        <w:t>ukončena možnost stravování.</w:t>
      </w:r>
      <w:r w:rsidRPr="00BB0F05">
        <w:rPr>
          <w:b/>
          <w:sz w:val="19"/>
          <w:szCs w:val="19"/>
        </w:rPr>
        <w:tab/>
      </w:r>
    </w:p>
    <w:p w:rsidR="00476865" w:rsidRPr="00BB0F05" w:rsidRDefault="00246A9B" w:rsidP="007A7E6A">
      <w:pPr>
        <w:pStyle w:val="Odstavecseseznamem"/>
        <w:numPr>
          <w:ilvl w:val="0"/>
          <w:numId w:val="3"/>
        </w:numPr>
        <w:ind w:left="284"/>
        <w:jc w:val="both"/>
        <w:rPr>
          <w:rFonts w:cs="Arial"/>
          <w:sz w:val="19"/>
          <w:szCs w:val="19"/>
        </w:rPr>
      </w:pPr>
      <w:r w:rsidRPr="00BB0F05">
        <w:rPr>
          <w:b/>
          <w:bCs/>
          <w:iCs/>
          <w:sz w:val="19"/>
          <w:szCs w:val="19"/>
        </w:rPr>
        <w:t>Každý strávník má možnost na</w:t>
      </w:r>
      <w:r w:rsidRPr="00BB0F05">
        <w:rPr>
          <w:b/>
          <w:bCs/>
          <w:iCs/>
          <w:color w:val="000000" w:themeColor="text1"/>
          <w:sz w:val="19"/>
          <w:szCs w:val="19"/>
        </w:rPr>
        <w:t xml:space="preserve"> stránkách organizace </w:t>
      </w:r>
      <w:hyperlink r:id="rId9" w:history="1">
        <w:r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Pr="00BB0F05">
        <w:rPr>
          <w:b/>
          <w:bCs/>
          <w:iCs/>
          <w:color w:val="000000" w:themeColor="text1"/>
          <w:sz w:val="19"/>
          <w:szCs w:val="19"/>
        </w:rPr>
        <w:t>, nebo dotazem na vedoucí školní jídelny zjist</w:t>
      </w:r>
      <w:r w:rsidR="009E2F0E">
        <w:rPr>
          <w:b/>
          <w:bCs/>
          <w:iCs/>
          <w:color w:val="000000" w:themeColor="text1"/>
          <w:sz w:val="19"/>
          <w:szCs w:val="19"/>
        </w:rPr>
        <w:t>it stav svého stravovacího účtu</w:t>
      </w:r>
      <w:r w:rsidRPr="00BB0F05">
        <w:rPr>
          <w:b/>
          <w:bCs/>
          <w:iCs/>
          <w:color w:val="000000" w:themeColor="text1"/>
          <w:sz w:val="19"/>
          <w:szCs w:val="19"/>
        </w:rPr>
        <w:t>.</w:t>
      </w:r>
      <w:r w:rsidR="00FA4664" w:rsidRPr="00BB0F05">
        <w:rPr>
          <w:bCs/>
          <w:iCs/>
          <w:sz w:val="19"/>
          <w:szCs w:val="19"/>
        </w:rPr>
        <w:t xml:space="preserve"> Přihlašovací jméno a PIN získáte u vedoucí školní jídelny.</w:t>
      </w:r>
    </w:p>
    <w:p w:rsidR="00476865" w:rsidRPr="00BB0F05" w:rsidRDefault="00FF6DF0" w:rsidP="007A7E6A">
      <w:pPr>
        <w:spacing w:after="0"/>
        <w:ind w:left="284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4. </w:t>
      </w:r>
      <w:r w:rsidR="00EF12E0" w:rsidRPr="00BB0F05">
        <w:rPr>
          <w:b/>
          <w:sz w:val="19"/>
          <w:szCs w:val="19"/>
          <w:u w:val="single"/>
        </w:rPr>
        <w:t xml:space="preserve">Vyúčtování a vrácení přeplatků: </w:t>
      </w:r>
    </w:p>
    <w:p w:rsidR="007A7E6A" w:rsidRPr="007A7E6A" w:rsidRDefault="00CC36E1" w:rsidP="007A7E6A">
      <w:pPr>
        <w:pStyle w:val="Odstavecseseznamem"/>
        <w:numPr>
          <w:ilvl w:val="0"/>
          <w:numId w:val="4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bCs/>
          <w:iCs/>
          <w:color w:val="000000" w:themeColor="text1"/>
          <w:sz w:val="19"/>
          <w:szCs w:val="19"/>
        </w:rPr>
        <w:t xml:space="preserve">Každý 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strávník má možnost</w:t>
      </w:r>
      <w:r w:rsidR="009E2F0E">
        <w:rPr>
          <w:b/>
          <w:bCs/>
          <w:iCs/>
          <w:color w:val="000000" w:themeColor="text1"/>
          <w:sz w:val="19"/>
          <w:szCs w:val="19"/>
        </w:rPr>
        <w:t xml:space="preserve"> zjistit na svém stravovacím účtu přes přihlašovací údaje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 na stránkách organizace </w:t>
      </w:r>
      <w:r w:rsidR="007A7E6A">
        <w:rPr>
          <w:b/>
          <w:bCs/>
          <w:iCs/>
          <w:color w:val="000000" w:themeColor="text1"/>
          <w:sz w:val="19"/>
          <w:szCs w:val="19"/>
        </w:rPr>
        <w:t xml:space="preserve">   </w:t>
      </w:r>
    </w:p>
    <w:p w:rsidR="00246A9B" w:rsidRPr="00BB0F05" w:rsidRDefault="007A7E6A" w:rsidP="007A7E6A">
      <w:pPr>
        <w:pStyle w:val="Odstavecseseznamem"/>
        <w:tabs>
          <w:tab w:val="left" w:pos="567"/>
        </w:tabs>
        <w:spacing w:after="0"/>
        <w:ind w:left="284"/>
        <w:jc w:val="both"/>
        <w:rPr>
          <w:sz w:val="19"/>
          <w:szCs w:val="19"/>
        </w:rPr>
      </w:pPr>
      <w:r>
        <w:rPr>
          <w:b/>
          <w:bCs/>
          <w:iCs/>
          <w:color w:val="000000" w:themeColor="text1"/>
          <w:sz w:val="19"/>
          <w:szCs w:val="19"/>
        </w:rPr>
        <w:t xml:space="preserve"> </w:t>
      </w:r>
      <w:hyperlink r:id="rId10" w:history="1">
        <w:r w:rsidR="00246A9B" w:rsidRPr="00BB0F05">
          <w:rPr>
            <w:rStyle w:val="Hypertextovodkaz"/>
            <w:b/>
            <w:bCs/>
            <w:iCs/>
            <w:sz w:val="19"/>
            <w:szCs w:val="19"/>
          </w:rPr>
          <w:t>www.sjp10.cz</w:t>
        </w:r>
      </w:hyperlink>
      <w:r w:rsidR="00246A9B" w:rsidRPr="00BB0F05">
        <w:rPr>
          <w:b/>
          <w:bCs/>
          <w:iCs/>
          <w:color w:val="000000" w:themeColor="text1"/>
          <w:sz w:val="19"/>
          <w:szCs w:val="19"/>
        </w:rPr>
        <w:t xml:space="preserve">, nebo dotazem na vedoucí školní jídelny </w:t>
      </w:r>
      <w:r w:rsidR="00CC36E1" w:rsidRPr="00BB0F05">
        <w:rPr>
          <w:b/>
          <w:bCs/>
          <w:iCs/>
          <w:color w:val="000000" w:themeColor="text1"/>
          <w:sz w:val="19"/>
          <w:szCs w:val="19"/>
        </w:rPr>
        <w:t>výši přeplatku či nedoplatku stravného</w:t>
      </w:r>
      <w:r w:rsidR="00246A9B" w:rsidRPr="00BB0F05">
        <w:rPr>
          <w:b/>
          <w:bCs/>
          <w:iCs/>
          <w:color w:val="000000" w:themeColor="text1"/>
          <w:sz w:val="19"/>
          <w:szCs w:val="19"/>
        </w:rPr>
        <w:t>.</w:t>
      </w:r>
    </w:p>
    <w:p w:rsidR="00476865" w:rsidRPr="00BB0F05" w:rsidRDefault="007A7E6A" w:rsidP="007A7E6A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4A51D2" w:rsidRPr="00BB0F05">
        <w:rPr>
          <w:sz w:val="19"/>
          <w:szCs w:val="19"/>
        </w:rPr>
        <w:t>V</w:t>
      </w:r>
      <w:r w:rsidR="00EF12E0" w:rsidRPr="00BB0F05">
        <w:rPr>
          <w:sz w:val="19"/>
          <w:szCs w:val="19"/>
        </w:rPr>
        <w:t>yúčtování a vrácení přeplatků strávníkům končícím vzdělávání je vždy na konci studia (obvykle do</w:t>
      </w:r>
      <w:r w:rsidR="00CC36E1" w:rsidRPr="00BB0F05">
        <w:rPr>
          <w:sz w:val="19"/>
          <w:szCs w:val="19"/>
        </w:rPr>
        <w:t xml:space="preserve"> konce července)</w:t>
      </w:r>
      <w:r w:rsidR="00476865" w:rsidRPr="00BB0F05">
        <w:rPr>
          <w:sz w:val="19"/>
          <w:szCs w:val="19"/>
        </w:rPr>
        <w:t>.</w:t>
      </w:r>
    </w:p>
    <w:p w:rsidR="007A7E6A" w:rsidRDefault="00476865" w:rsidP="00476865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lastRenderedPageBreak/>
        <w:t>V</w:t>
      </w:r>
      <w:r w:rsidR="00EF12E0" w:rsidRPr="00BB0F05">
        <w:rPr>
          <w:sz w:val="19"/>
          <w:szCs w:val="19"/>
        </w:rPr>
        <w:t>yúčtování a vrácení přeplatků strávníkům, kteří pokračují ve vzdělávání a budou v nadcházejícím školním</w:t>
      </w:r>
      <w:r w:rsidRPr="00BB0F05">
        <w:rPr>
          <w:sz w:val="19"/>
          <w:szCs w:val="19"/>
        </w:rPr>
        <w:t xml:space="preserve"> </w:t>
      </w:r>
      <w:r w:rsidR="00EF12E0" w:rsidRPr="00BB0F05">
        <w:rPr>
          <w:sz w:val="19"/>
          <w:szCs w:val="19"/>
        </w:rPr>
        <w:t>roce dá</w:t>
      </w:r>
      <w:r w:rsidR="005D3D40" w:rsidRPr="00BB0F05">
        <w:rPr>
          <w:sz w:val="19"/>
          <w:szCs w:val="19"/>
        </w:rPr>
        <w:t>le</w:t>
      </w:r>
      <w:r w:rsidR="0069360F" w:rsidRPr="00BB0F05">
        <w:rPr>
          <w:sz w:val="19"/>
          <w:szCs w:val="19"/>
        </w:rPr>
        <w:t xml:space="preserve"> </w:t>
      </w:r>
      <w:r w:rsidR="007A7E6A">
        <w:rPr>
          <w:sz w:val="19"/>
          <w:szCs w:val="19"/>
        </w:rPr>
        <w:t xml:space="preserve">  </w:t>
      </w:r>
    </w:p>
    <w:p w:rsidR="00246A9B" w:rsidRPr="00BB0F05" w:rsidRDefault="005D3D40" w:rsidP="007A7E6A">
      <w:pPr>
        <w:pStyle w:val="Odstavecseseznamem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využívat školního stravování</w:t>
      </w:r>
      <w:r w:rsidR="00246A9B" w:rsidRPr="00BB0F05">
        <w:rPr>
          <w:sz w:val="19"/>
          <w:szCs w:val="19"/>
        </w:rPr>
        <w:t>,</w:t>
      </w:r>
      <w:r w:rsidR="00EF12E0" w:rsidRPr="00BB0F05">
        <w:rPr>
          <w:sz w:val="19"/>
          <w:szCs w:val="19"/>
        </w:rPr>
        <w:t xml:space="preserve"> probíhá </w:t>
      </w:r>
      <w:r w:rsidRPr="00BB0F05">
        <w:rPr>
          <w:sz w:val="19"/>
          <w:szCs w:val="19"/>
        </w:rPr>
        <w:t>na vyžádání</w:t>
      </w:r>
      <w:r w:rsidR="00246A9B" w:rsidRPr="00BB0F05">
        <w:rPr>
          <w:sz w:val="19"/>
          <w:szCs w:val="19"/>
        </w:rPr>
        <w:t>.</w:t>
      </w:r>
      <w:r w:rsidR="00CA566E" w:rsidRPr="00BB0F05">
        <w:rPr>
          <w:sz w:val="19"/>
          <w:szCs w:val="19"/>
        </w:rPr>
        <w:t xml:space="preserve">  </w:t>
      </w:r>
    </w:p>
    <w:p w:rsidR="000F3EFF" w:rsidRPr="00BB0F05" w:rsidRDefault="00246A9B" w:rsidP="00CA566E">
      <w:pPr>
        <w:pStyle w:val="Odstavecseseznamem"/>
        <w:numPr>
          <w:ilvl w:val="0"/>
          <w:numId w:val="4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FF6DF0" w:rsidRPr="00BB0F05">
        <w:rPr>
          <w:sz w:val="19"/>
          <w:szCs w:val="19"/>
        </w:rPr>
        <w:t xml:space="preserve">hledně způsobu vrácení přeplatku na stravném kontaktujte vedoucí školní </w:t>
      </w:r>
      <w:r w:rsidR="00476865" w:rsidRPr="00BB0F05">
        <w:rPr>
          <w:sz w:val="19"/>
          <w:szCs w:val="19"/>
        </w:rPr>
        <w:t>jídelny.</w:t>
      </w:r>
    </w:p>
    <w:p w:rsidR="00EF12E0" w:rsidRPr="00BB0F05" w:rsidRDefault="00FF6DF0" w:rsidP="009218AD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5. </w:t>
      </w:r>
      <w:r w:rsidR="00EF12E0" w:rsidRPr="00BB0F05">
        <w:rPr>
          <w:b/>
          <w:sz w:val="19"/>
          <w:szCs w:val="19"/>
          <w:u w:val="single"/>
        </w:rPr>
        <w:t xml:space="preserve">Zásady přihlašování a odhlašování obědů </w:t>
      </w:r>
    </w:p>
    <w:p w:rsidR="00246A9B" w:rsidRPr="00BB0F05" w:rsidRDefault="00CA566E" w:rsidP="009218AD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a) p</w:t>
      </w:r>
      <w:r w:rsidR="00EF12E0" w:rsidRPr="00BB0F05">
        <w:rPr>
          <w:b/>
          <w:sz w:val="19"/>
          <w:szCs w:val="19"/>
        </w:rPr>
        <w:t>řihlašování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  <w:r w:rsidR="007561C9" w:rsidRPr="00BB0F05">
        <w:rPr>
          <w:b/>
          <w:sz w:val="19"/>
          <w:szCs w:val="19"/>
        </w:rPr>
        <w:tab/>
      </w:r>
    </w:p>
    <w:p w:rsidR="009218AD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S</w:t>
      </w:r>
      <w:r w:rsidR="00FF6DF0" w:rsidRPr="00BB0F05">
        <w:rPr>
          <w:b/>
          <w:sz w:val="19"/>
          <w:szCs w:val="19"/>
        </w:rPr>
        <w:t>trávník má obědy přihlášené na celý měsíc dle harmonogramu uvedeném na přihlášce</w:t>
      </w:r>
      <w:r w:rsidR="00246A9B" w:rsidRPr="00BB0F05">
        <w:rPr>
          <w:b/>
          <w:sz w:val="19"/>
          <w:szCs w:val="19"/>
        </w:rPr>
        <w:t xml:space="preserve"> ke</w:t>
      </w:r>
      <w:r w:rsidR="00FF6DF0" w:rsidRPr="00BB0F05">
        <w:rPr>
          <w:b/>
          <w:sz w:val="19"/>
          <w:szCs w:val="19"/>
        </w:rPr>
        <w:t xml:space="preserve"> stravování d</w:t>
      </w:r>
      <w:r w:rsidR="006C6B34" w:rsidRPr="00BB0F05">
        <w:rPr>
          <w:b/>
          <w:sz w:val="19"/>
          <w:szCs w:val="19"/>
        </w:rPr>
        <w:t>o vyčerpání kreditu na stravova</w:t>
      </w:r>
      <w:r w:rsidR="00FF6DF0" w:rsidRPr="00BB0F05">
        <w:rPr>
          <w:b/>
          <w:sz w:val="19"/>
          <w:szCs w:val="19"/>
        </w:rPr>
        <w:t>cím účtu.</w:t>
      </w:r>
      <w:r w:rsidR="006C6B34" w:rsidRPr="00BB0F05">
        <w:rPr>
          <w:sz w:val="19"/>
          <w:szCs w:val="19"/>
        </w:rPr>
        <w:t xml:space="preserve"> Strávník si volí pouze druh hlavního </w:t>
      </w:r>
      <w:r w:rsidR="00C453B1" w:rsidRPr="00BB0F05">
        <w:rPr>
          <w:sz w:val="19"/>
          <w:szCs w:val="19"/>
        </w:rPr>
        <w:t>jídla, č.</w:t>
      </w:r>
      <w:r w:rsidR="00E27486" w:rsidRPr="00BB0F05">
        <w:rPr>
          <w:sz w:val="19"/>
          <w:szCs w:val="19"/>
        </w:rPr>
        <w:t xml:space="preserve"> 1 nebo</w:t>
      </w:r>
      <w:r w:rsidR="006C6B34" w:rsidRPr="00BB0F05">
        <w:rPr>
          <w:sz w:val="19"/>
          <w:szCs w:val="19"/>
        </w:rPr>
        <w:t xml:space="preserve"> </w:t>
      </w:r>
      <w:r w:rsidR="00590A68" w:rsidRPr="00BB0F05">
        <w:rPr>
          <w:sz w:val="19"/>
          <w:szCs w:val="19"/>
        </w:rPr>
        <w:t>č. 2 nebo</w:t>
      </w:r>
      <w:r w:rsidR="006C6B34" w:rsidRPr="00BB0F05">
        <w:rPr>
          <w:sz w:val="19"/>
          <w:szCs w:val="19"/>
        </w:rPr>
        <w:t xml:space="preserve"> stravu odhlaš</w:t>
      </w:r>
      <w:r w:rsidR="0053239C" w:rsidRPr="00BB0F05">
        <w:rPr>
          <w:sz w:val="19"/>
          <w:szCs w:val="19"/>
        </w:rPr>
        <w:t>u</w:t>
      </w:r>
      <w:r w:rsidR="006C6B34" w:rsidRPr="00BB0F05">
        <w:rPr>
          <w:sz w:val="19"/>
          <w:szCs w:val="19"/>
        </w:rPr>
        <w:t>je.</w:t>
      </w:r>
      <w:r w:rsidR="00FF6DF0" w:rsidRPr="00BB0F05">
        <w:rPr>
          <w:sz w:val="19"/>
          <w:szCs w:val="19"/>
        </w:rPr>
        <w:t xml:space="preserve"> </w:t>
      </w:r>
      <w:r w:rsidR="00F105FD" w:rsidRPr="00BB0F05">
        <w:rPr>
          <w:sz w:val="19"/>
          <w:szCs w:val="19"/>
        </w:rPr>
        <w:t xml:space="preserve">(strávník má automaticky přihlášeno menu </w:t>
      </w:r>
      <w:r w:rsidR="00C453B1" w:rsidRPr="00BB0F05">
        <w:rPr>
          <w:sz w:val="19"/>
          <w:szCs w:val="19"/>
        </w:rPr>
        <w:t>č. 1 a menu</w:t>
      </w:r>
      <w:r w:rsidR="00F105FD" w:rsidRPr="00BB0F05">
        <w:rPr>
          <w:sz w:val="19"/>
          <w:szCs w:val="19"/>
        </w:rPr>
        <w:t xml:space="preserve"> </w:t>
      </w:r>
      <w:r w:rsidR="00C453B1" w:rsidRPr="00BB0F05">
        <w:rPr>
          <w:sz w:val="19"/>
          <w:szCs w:val="19"/>
        </w:rPr>
        <w:t>č. 2 si</w:t>
      </w:r>
      <w:r w:rsidR="00F105FD" w:rsidRPr="00BB0F05">
        <w:rPr>
          <w:sz w:val="19"/>
          <w:szCs w:val="19"/>
        </w:rPr>
        <w:t xml:space="preserve"> volí v případě zájmu </w:t>
      </w:r>
      <w:r w:rsidR="00FC06EF" w:rsidRPr="00BB0F05">
        <w:rPr>
          <w:b/>
          <w:sz w:val="19"/>
          <w:szCs w:val="19"/>
        </w:rPr>
        <w:t xml:space="preserve">nejméně </w:t>
      </w:r>
      <w:r w:rsidR="004A03C9" w:rsidRPr="00BB0F05">
        <w:rPr>
          <w:b/>
          <w:sz w:val="19"/>
          <w:szCs w:val="19"/>
        </w:rPr>
        <w:t>dva</w:t>
      </w:r>
      <w:r w:rsidR="00FC06EF" w:rsidRPr="00BB0F05">
        <w:rPr>
          <w:b/>
          <w:sz w:val="19"/>
          <w:szCs w:val="19"/>
        </w:rPr>
        <w:t xml:space="preserve"> dn</w:t>
      </w:r>
      <w:r w:rsidR="004A03C9" w:rsidRPr="00BB0F05">
        <w:rPr>
          <w:b/>
          <w:sz w:val="19"/>
          <w:szCs w:val="19"/>
        </w:rPr>
        <w:t>y</w:t>
      </w:r>
      <w:r w:rsidR="00FC06EF" w:rsidRPr="00BB0F05">
        <w:rPr>
          <w:b/>
          <w:sz w:val="19"/>
          <w:szCs w:val="19"/>
        </w:rPr>
        <w:t xml:space="preserve"> předem</w:t>
      </w:r>
      <w:r w:rsidR="00FC06EF" w:rsidRPr="00BB0F05">
        <w:rPr>
          <w:sz w:val="19"/>
          <w:szCs w:val="19"/>
        </w:rPr>
        <w:t>)</w:t>
      </w:r>
      <w:r w:rsidRPr="00BB0F05">
        <w:rPr>
          <w:sz w:val="19"/>
          <w:szCs w:val="19"/>
        </w:rPr>
        <w:t>.</w:t>
      </w:r>
      <w:r w:rsidR="00FC06EF" w:rsidRPr="00BB0F05">
        <w:rPr>
          <w:sz w:val="19"/>
          <w:szCs w:val="19"/>
        </w:rPr>
        <w:t xml:space="preserve"> </w:t>
      </w:r>
    </w:p>
    <w:p w:rsidR="006C6B34" w:rsidRPr="00BB0F05" w:rsidRDefault="004A51D2" w:rsidP="00875B07">
      <w:pPr>
        <w:pStyle w:val="Odstavecseseznamem"/>
        <w:numPr>
          <w:ilvl w:val="0"/>
          <w:numId w:val="6"/>
        </w:numPr>
        <w:spacing w:after="0"/>
        <w:ind w:left="284" w:hanging="284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>P</w:t>
      </w:r>
      <w:r w:rsidR="00FF6DF0" w:rsidRPr="00BB0F05">
        <w:rPr>
          <w:sz w:val="19"/>
          <w:szCs w:val="19"/>
        </w:rPr>
        <w:t>řihlašování p</w:t>
      </w:r>
      <w:r w:rsidR="00EF12E0" w:rsidRPr="00BB0F05">
        <w:rPr>
          <w:sz w:val="19"/>
          <w:szCs w:val="19"/>
        </w:rPr>
        <w:t>robíhá</w:t>
      </w:r>
      <w:r w:rsidR="00177EB1" w:rsidRPr="00BB0F05">
        <w:rPr>
          <w:sz w:val="19"/>
          <w:szCs w:val="19"/>
        </w:rPr>
        <w:t xml:space="preserve"> přes objednávkový systém na internetových stránkách </w:t>
      </w:r>
      <w:hyperlink r:id="rId11" w:history="1">
        <w:r w:rsidR="00177EB1" w:rsidRPr="00BB0F05">
          <w:rPr>
            <w:rStyle w:val="Hypertextovodkaz"/>
            <w:sz w:val="19"/>
            <w:szCs w:val="19"/>
          </w:rPr>
          <w:t>www.sjp10.cz</w:t>
        </w:r>
      </w:hyperlink>
      <w:r w:rsidR="00EF12E0" w:rsidRPr="00BB0F05">
        <w:rPr>
          <w:sz w:val="19"/>
          <w:szCs w:val="19"/>
        </w:rPr>
        <w:t xml:space="preserve"> </w:t>
      </w:r>
      <w:r w:rsidR="00FF6DF0" w:rsidRPr="00BB0F05">
        <w:rPr>
          <w:sz w:val="19"/>
          <w:szCs w:val="19"/>
        </w:rPr>
        <w:t>nebo na elektronickém ter</w:t>
      </w:r>
      <w:r w:rsidR="00E27486">
        <w:rPr>
          <w:sz w:val="19"/>
          <w:szCs w:val="19"/>
        </w:rPr>
        <w:t>minálu umístěném na jídelně</w:t>
      </w:r>
      <w:r w:rsidR="00FF6DF0" w:rsidRPr="00BB0F05">
        <w:rPr>
          <w:sz w:val="19"/>
          <w:szCs w:val="19"/>
        </w:rPr>
        <w:t xml:space="preserve"> přihlášení</w:t>
      </w:r>
      <w:r w:rsidR="00E27486">
        <w:rPr>
          <w:sz w:val="19"/>
          <w:szCs w:val="19"/>
        </w:rPr>
        <w:t>m</w:t>
      </w:r>
      <w:r w:rsidR="006C6B34" w:rsidRPr="00BB0F05">
        <w:rPr>
          <w:sz w:val="19"/>
          <w:szCs w:val="19"/>
        </w:rPr>
        <w:t xml:space="preserve"> přes čip. V naléhavých případech kontaktujte vedoucí provozovny.</w:t>
      </w:r>
    </w:p>
    <w:p w:rsidR="00875B07" w:rsidRPr="00BB0F05" w:rsidRDefault="00875B07" w:rsidP="00BC56C4">
      <w:pPr>
        <w:spacing w:after="0"/>
        <w:jc w:val="both"/>
        <w:rPr>
          <w:b/>
          <w:sz w:val="19"/>
          <w:szCs w:val="19"/>
        </w:rPr>
      </w:pPr>
    </w:p>
    <w:p w:rsidR="009218AD" w:rsidRPr="00BB0F05" w:rsidRDefault="00FF6DF0" w:rsidP="008E1869">
      <w:pPr>
        <w:spacing w:after="0"/>
        <w:jc w:val="both"/>
        <w:rPr>
          <w:b/>
          <w:sz w:val="19"/>
          <w:szCs w:val="19"/>
        </w:rPr>
      </w:pPr>
      <w:r w:rsidRPr="00BB0F05">
        <w:rPr>
          <w:sz w:val="19"/>
          <w:szCs w:val="19"/>
        </w:rPr>
        <w:t xml:space="preserve"> </w:t>
      </w:r>
      <w:r w:rsidR="00CA566E" w:rsidRPr="00BB0F05">
        <w:rPr>
          <w:b/>
          <w:sz w:val="19"/>
          <w:szCs w:val="19"/>
        </w:rPr>
        <w:t>b) o</w:t>
      </w:r>
      <w:r w:rsidR="00EF12E0" w:rsidRPr="00BB0F05">
        <w:rPr>
          <w:b/>
          <w:sz w:val="19"/>
          <w:szCs w:val="19"/>
        </w:rPr>
        <w:t>dhlašování oběd</w:t>
      </w:r>
      <w:r w:rsidR="00867DE9">
        <w:rPr>
          <w:b/>
          <w:sz w:val="19"/>
          <w:szCs w:val="19"/>
        </w:rPr>
        <w:t>ů</w:t>
      </w:r>
      <w:r w:rsidR="00EF12E0" w:rsidRPr="00BB0F05">
        <w:rPr>
          <w:b/>
          <w:sz w:val="19"/>
          <w:szCs w:val="19"/>
        </w:rPr>
        <w:t xml:space="preserve">: </w:t>
      </w:r>
    </w:p>
    <w:p w:rsidR="00177EB1" w:rsidRPr="00BB0F05" w:rsidRDefault="004A51D2" w:rsidP="008E1869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O</w:t>
      </w:r>
      <w:r w:rsidR="006C6B34" w:rsidRPr="00BB0F05">
        <w:rPr>
          <w:sz w:val="19"/>
          <w:szCs w:val="19"/>
        </w:rPr>
        <w:t xml:space="preserve">bědy se odhlašují přes objednávkový systém na internetových stránkách </w:t>
      </w:r>
      <w:hyperlink r:id="rId12" w:history="1">
        <w:r w:rsidR="0053239C" w:rsidRPr="00BB0F05">
          <w:rPr>
            <w:rStyle w:val="Hypertextovodkaz"/>
            <w:sz w:val="19"/>
            <w:szCs w:val="19"/>
          </w:rPr>
          <w:t>www.sjp10.cz</w:t>
        </w:r>
      </w:hyperlink>
      <w:r w:rsidR="00177EB1" w:rsidRPr="00BB0F05">
        <w:rPr>
          <w:rStyle w:val="Hypertextovodkaz"/>
          <w:sz w:val="19"/>
          <w:szCs w:val="19"/>
        </w:rPr>
        <w:t xml:space="preserve">, </w:t>
      </w:r>
      <w:r w:rsidR="0053239C" w:rsidRPr="00BB0F05">
        <w:rPr>
          <w:sz w:val="19"/>
          <w:szCs w:val="19"/>
        </w:rPr>
        <w:t>nebo</w:t>
      </w:r>
      <w:r w:rsidR="00177EB1" w:rsidRPr="00BB0F05">
        <w:rPr>
          <w:sz w:val="19"/>
          <w:szCs w:val="19"/>
        </w:rPr>
        <w:t xml:space="preserve"> přes</w:t>
      </w:r>
      <w:r w:rsidR="00CF4D23" w:rsidRPr="00BB0F05">
        <w:rPr>
          <w:sz w:val="19"/>
          <w:szCs w:val="19"/>
        </w:rPr>
        <w:t xml:space="preserve"> vedoucí jídelny</w:t>
      </w:r>
      <w:r w:rsidR="006C6B34" w:rsidRPr="00BB0F05">
        <w:rPr>
          <w:sz w:val="19"/>
          <w:szCs w:val="19"/>
        </w:rPr>
        <w:t xml:space="preserve"> </w:t>
      </w:r>
    </w:p>
    <w:p w:rsidR="009218AD" w:rsidRPr="00BB0F05" w:rsidRDefault="00E27486" w:rsidP="00177EB1">
      <w:pPr>
        <w:pStyle w:val="Odstavecseseznamem"/>
        <w:spacing w:after="0"/>
        <w:ind w:left="284"/>
        <w:jc w:val="both"/>
        <w:rPr>
          <w:sz w:val="19"/>
          <w:szCs w:val="19"/>
        </w:rPr>
      </w:pPr>
      <w:r>
        <w:rPr>
          <w:rStyle w:val="Hypertextovodkaz"/>
          <w:color w:val="000000" w:themeColor="text1"/>
          <w:sz w:val="19"/>
          <w:szCs w:val="19"/>
          <w:u w:val="none"/>
        </w:rPr>
        <w:t>e</w:t>
      </w:r>
      <w:r w:rsidR="00177EB1" w:rsidRPr="00BB0F05">
        <w:rPr>
          <w:rStyle w:val="Hypertextovodkaz"/>
          <w:color w:val="000000" w:themeColor="text1"/>
          <w:sz w:val="19"/>
          <w:szCs w:val="19"/>
          <w:u w:val="none"/>
        </w:rPr>
        <w:t>mailem, telefonicky</w:t>
      </w:r>
      <w:r w:rsidR="00177EB1" w:rsidRPr="00BB0F05">
        <w:rPr>
          <w:sz w:val="19"/>
          <w:szCs w:val="19"/>
        </w:rPr>
        <w:t xml:space="preserve"> </w:t>
      </w:r>
      <w:r w:rsidR="00114D59" w:rsidRPr="00BB0F05">
        <w:rPr>
          <w:sz w:val="19"/>
          <w:szCs w:val="19"/>
        </w:rPr>
        <w:t>(kontaktní informace viz níže)</w:t>
      </w:r>
      <w:r w:rsidR="004A51D2" w:rsidRPr="00BB0F05">
        <w:rPr>
          <w:sz w:val="19"/>
          <w:szCs w:val="19"/>
        </w:rPr>
        <w:t>.</w:t>
      </w:r>
      <w:r w:rsidR="00114D59" w:rsidRPr="00BB0F05">
        <w:rPr>
          <w:sz w:val="19"/>
          <w:szCs w:val="19"/>
        </w:rPr>
        <w:tab/>
      </w:r>
    </w:p>
    <w:p w:rsidR="009218AD" w:rsidRPr="00BB0F05" w:rsidRDefault="004A51D2" w:rsidP="00E27486">
      <w:pPr>
        <w:pStyle w:val="Odstavecseseznamem"/>
        <w:numPr>
          <w:ilvl w:val="0"/>
          <w:numId w:val="7"/>
        </w:numPr>
        <w:ind w:left="284" w:right="-200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N</w:t>
      </w:r>
      <w:r w:rsidR="00867DE9">
        <w:rPr>
          <w:sz w:val="19"/>
          <w:szCs w:val="19"/>
        </w:rPr>
        <w:t>a týž den může</w:t>
      </w:r>
      <w:r w:rsidR="00E27486">
        <w:rPr>
          <w:sz w:val="19"/>
          <w:szCs w:val="19"/>
        </w:rPr>
        <w:t xml:space="preserve"> být oběd</w:t>
      </w:r>
      <w:r w:rsidR="006C6B34" w:rsidRPr="00BB0F05">
        <w:rPr>
          <w:sz w:val="19"/>
          <w:szCs w:val="19"/>
        </w:rPr>
        <w:t xml:space="preserve"> </w:t>
      </w:r>
      <w:r w:rsidR="00E27486">
        <w:rPr>
          <w:sz w:val="19"/>
          <w:szCs w:val="19"/>
        </w:rPr>
        <w:t>odhlášen</w:t>
      </w:r>
      <w:r w:rsidR="006C6B34" w:rsidRPr="00BB0F05">
        <w:rPr>
          <w:sz w:val="19"/>
          <w:szCs w:val="19"/>
        </w:rPr>
        <w:t xml:space="preserve"> do 8:00 hodin</w:t>
      </w:r>
      <w:r w:rsidRPr="00BB0F05">
        <w:rPr>
          <w:sz w:val="19"/>
          <w:szCs w:val="19"/>
        </w:rPr>
        <w:t>.</w:t>
      </w:r>
    </w:p>
    <w:p w:rsidR="009218AD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6C6B34" w:rsidRPr="00BB0F05">
        <w:rPr>
          <w:sz w:val="19"/>
          <w:szCs w:val="19"/>
        </w:rPr>
        <w:t xml:space="preserve">okud strávník náhle onemocní a odhláška na ten den nemůže již být přijata, má strávník nárok si první den zaplacený oběd vyzvednout do přinesené (čisté) nádoby v době od </w:t>
      </w:r>
      <w:r w:rsidR="00D16564" w:rsidRPr="00C453B1">
        <w:rPr>
          <w:b/>
          <w:sz w:val="19"/>
          <w:szCs w:val="19"/>
        </w:rPr>
        <w:t>11.00</w:t>
      </w:r>
      <w:r w:rsidR="007A7E6A" w:rsidRPr="00C453B1">
        <w:rPr>
          <w:b/>
          <w:sz w:val="19"/>
          <w:szCs w:val="19"/>
        </w:rPr>
        <w:t xml:space="preserve"> do </w:t>
      </w:r>
      <w:r w:rsidR="00C453B1" w:rsidRPr="00C453B1">
        <w:rPr>
          <w:b/>
          <w:sz w:val="19"/>
          <w:szCs w:val="19"/>
        </w:rPr>
        <w:t>11.45 hod.</w:t>
      </w:r>
    </w:p>
    <w:p w:rsidR="003D61F1" w:rsidRPr="00BB0F05" w:rsidRDefault="004A51D2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V</w:t>
      </w:r>
      <w:r w:rsidR="0053239C" w:rsidRPr="00BB0F05">
        <w:rPr>
          <w:sz w:val="19"/>
          <w:szCs w:val="19"/>
        </w:rPr>
        <w:t xml:space="preserve"> případě, že si strávník další dny nepřítomnosti ve škole oběd neodhlásí, tak v souladu s vyhláškou č. 107 podle § 4, odstavce 9, mu jsou veškeré další neodhlášené obědy účtovány v plné ceně</w:t>
      </w:r>
      <w:r w:rsidR="003D61F1"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N</w:t>
      </w:r>
      <w:r w:rsidR="0053239C" w:rsidRPr="00BB0F05">
        <w:rPr>
          <w:b/>
          <w:sz w:val="19"/>
          <w:szCs w:val="19"/>
        </w:rPr>
        <w:t>eomluvený, neodhlášený oběd hradí strávník v plné výši</w:t>
      </w:r>
      <w:r w:rsidRPr="00BB0F05">
        <w:rPr>
          <w:b/>
          <w:sz w:val="19"/>
          <w:szCs w:val="19"/>
        </w:rPr>
        <w:t>.</w:t>
      </w:r>
      <w:r w:rsidR="0053239C" w:rsidRPr="00BB0F05">
        <w:rPr>
          <w:sz w:val="19"/>
          <w:szCs w:val="19"/>
        </w:rPr>
        <w:t xml:space="preserve"> 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S</w:t>
      </w:r>
      <w:r w:rsidR="00F105FD" w:rsidRPr="00BB0F05">
        <w:rPr>
          <w:sz w:val="19"/>
          <w:szCs w:val="19"/>
        </w:rPr>
        <w:t xml:space="preserve">trávník má nárok na </w:t>
      </w:r>
      <w:r w:rsidR="00F105FD" w:rsidRPr="00BB0F05">
        <w:rPr>
          <w:b/>
          <w:sz w:val="19"/>
          <w:szCs w:val="19"/>
        </w:rPr>
        <w:t>dotovaný oběd</w:t>
      </w:r>
      <w:r w:rsidR="00F105FD" w:rsidRPr="00BB0F05">
        <w:rPr>
          <w:sz w:val="19"/>
          <w:szCs w:val="19"/>
        </w:rPr>
        <w:t xml:space="preserve"> pouze, je-li přítomen ve škole nebo se účastní odborného výcviku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A</w:t>
      </w:r>
      <w:r w:rsidR="006C6B34" w:rsidRPr="00BB0F05">
        <w:rPr>
          <w:sz w:val="19"/>
          <w:szCs w:val="19"/>
        </w:rPr>
        <w:t>utomaticky jsou odhlášeni pouze strávníci, kteří ukončili řádně školní docházku</w:t>
      </w:r>
      <w:r w:rsidRPr="00BB0F05">
        <w:rPr>
          <w:sz w:val="19"/>
          <w:szCs w:val="19"/>
        </w:rPr>
        <w:t>.</w:t>
      </w:r>
    </w:p>
    <w:p w:rsidR="009218AD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1E1F77" w:rsidRPr="00BB0F05">
        <w:rPr>
          <w:sz w:val="19"/>
          <w:szCs w:val="19"/>
        </w:rPr>
        <w:t>rázdniny a svátky jsou odhlašovány automaticky</w:t>
      </w:r>
      <w:r w:rsidRPr="00BB0F05">
        <w:rPr>
          <w:sz w:val="19"/>
          <w:szCs w:val="19"/>
        </w:rPr>
        <w:t>.</w:t>
      </w:r>
    </w:p>
    <w:p w:rsidR="00242007" w:rsidRPr="00BB0F05" w:rsidRDefault="003D61F1" w:rsidP="009218AD">
      <w:pPr>
        <w:pStyle w:val="Odstavecseseznamem"/>
        <w:numPr>
          <w:ilvl w:val="0"/>
          <w:numId w:val="7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H</w:t>
      </w:r>
      <w:r w:rsidR="00242007" w:rsidRPr="00BB0F05">
        <w:rPr>
          <w:sz w:val="19"/>
          <w:szCs w:val="19"/>
        </w:rPr>
        <w:t>romadné odhlášky stravy /výlety, školy v přírodě apod./ se odhlašují nejméně týden dopředu. I tyto odhlášky musí</w:t>
      </w:r>
      <w:r w:rsidR="009218AD" w:rsidRPr="00BB0F05">
        <w:rPr>
          <w:sz w:val="19"/>
          <w:szCs w:val="19"/>
        </w:rPr>
        <w:t xml:space="preserve"> provést zákonní zástupci</w:t>
      </w:r>
      <w:r w:rsidR="00242007" w:rsidRPr="00BB0F05">
        <w:rPr>
          <w:sz w:val="19"/>
          <w:szCs w:val="19"/>
        </w:rPr>
        <w:t xml:space="preserve"> žáků</w:t>
      </w:r>
      <w:r w:rsidRPr="00BB0F05">
        <w:rPr>
          <w:sz w:val="19"/>
          <w:szCs w:val="19"/>
        </w:rPr>
        <w:t>.</w:t>
      </w:r>
    </w:p>
    <w:p w:rsidR="006C6B34" w:rsidRPr="00BB0F05" w:rsidRDefault="008E1869" w:rsidP="008E1869">
      <w:pPr>
        <w:pStyle w:val="Odstavecseseznamem"/>
        <w:numPr>
          <w:ilvl w:val="0"/>
          <w:numId w:val="7"/>
        </w:numPr>
        <w:ind w:left="284"/>
        <w:rPr>
          <w:color w:val="FF0000"/>
          <w:sz w:val="19"/>
          <w:szCs w:val="19"/>
        </w:rPr>
      </w:pPr>
      <w:r w:rsidRPr="00BB0F05">
        <w:rPr>
          <w:b/>
          <w:color w:val="000000" w:themeColor="text1"/>
          <w:sz w:val="19"/>
          <w:szCs w:val="19"/>
        </w:rPr>
        <w:t>V</w:t>
      </w:r>
      <w:r w:rsidR="006C6B34" w:rsidRPr="00BB0F05">
        <w:rPr>
          <w:b/>
          <w:color w:val="000000" w:themeColor="text1"/>
          <w:sz w:val="19"/>
          <w:szCs w:val="19"/>
        </w:rPr>
        <w:t xml:space="preserve"> případě, že se strávník rozhodne k přerušení, nebo zrušení </w:t>
      </w:r>
      <w:r w:rsidR="009218AD" w:rsidRPr="00BB0F05">
        <w:rPr>
          <w:b/>
          <w:color w:val="000000" w:themeColor="text1"/>
          <w:sz w:val="19"/>
          <w:szCs w:val="19"/>
        </w:rPr>
        <w:t>stravování, musí</w:t>
      </w:r>
      <w:r w:rsidR="006C6B34" w:rsidRPr="00BB0F05">
        <w:rPr>
          <w:b/>
          <w:color w:val="000000" w:themeColor="text1"/>
          <w:sz w:val="19"/>
          <w:szCs w:val="19"/>
        </w:rPr>
        <w:t xml:space="preserve"> o</w:t>
      </w:r>
      <w:r w:rsidRPr="00BB0F05">
        <w:rPr>
          <w:b/>
          <w:color w:val="000000" w:themeColor="text1"/>
          <w:sz w:val="19"/>
          <w:szCs w:val="19"/>
        </w:rPr>
        <w:t xml:space="preserve">dhlášku provést písemnou </w:t>
      </w:r>
      <w:r w:rsidR="004A51D2" w:rsidRPr="00BB0F05">
        <w:rPr>
          <w:b/>
          <w:color w:val="000000" w:themeColor="text1"/>
          <w:sz w:val="19"/>
          <w:szCs w:val="19"/>
        </w:rPr>
        <w:t>formou. Pokud</w:t>
      </w:r>
      <w:r w:rsidRPr="00BB0F05">
        <w:rPr>
          <w:b/>
          <w:color w:val="000000" w:themeColor="text1"/>
          <w:sz w:val="19"/>
          <w:szCs w:val="19"/>
        </w:rPr>
        <w:t xml:space="preserve"> tak neučiní, </w:t>
      </w:r>
      <w:r w:rsidR="004A51D2" w:rsidRPr="00BB0F05">
        <w:rPr>
          <w:b/>
          <w:color w:val="000000" w:themeColor="text1"/>
          <w:sz w:val="19"/>
          <w:szCs w:val="19"/>
        </w:rPr>
        <w:t>organizaci vzniká nárok na úhradu za neodhlášené obědy a to v plné výši.</w:t>
      </w:r>
    </w:p>
    <w:p w:rsidR="004A51D2" w:rsidRPr="00BB0F05" w:rsidRDefault="0053239C" w:rsidP="00AA3B62">
      <w:pPr>
        <w:spacing w:after="0"/>
        <w:jc w:val="both"/>
        <w:rPr>
          <w:b/>
          <w:sz w:val="19"/>
          <w:szCs w:val="19"/>
          <w:u w:val="single"/>
        </w:rPr>
      </w:pPr>
      <w:r w:rsidRPr="00BB0F05">
        <w:rPr>
          <w:b/>
          <w:sz w:val="19"/>
          <w:szCs w:val="19"/>
          <w:u w:val="single"/>
        </w:rPr>
        <w:t xml:space="preserve">6. </w:t>
      </w:r>
      <w:r w:rsidR="006C6B34" w:rsidRPr="00BB0F05">
        <w:rPr>
          <w:b/>
          <w:sz w:val="19"/>
          <w:szCs w:val="19"/>
          <w:u w:val="single"/>
        </w:rPr>
        <w:t xml:space="preserve"> </w:t>
      </w:r>
      <w:r w:rsidR="00EF12E0" w:rsidRPr="00BB0F05">
        <w:rPr>
          <w:b/>
          <w:sz w:val="19"/>
          <w:szCs w:val="19"/>
          <w:u w:val="single"/>
        </w:rPr>
        <w:t xml:space="preserve">Čas výdeje obědů: </w:t>
      </w:r>
    </w:p>
    <w:p w:rsidR="003D61F1" w:rsidRPr="00BB0F05" w:rsidRDefault="003D61F1" w:rsidP="00AA3B62">
      <w:pPr>
        <w:pStyle w:val="Odstavecseseznamem"/>
        <w:numPr>
          <w:ilvl w:val="0"/>
          <w:numId w:val="8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O</w:t>
      </w:r>
      <w:r w:rsidR="00EF12E0" w:rsidRPr="00BB0F05">
        <w:rPr>
          <w:b/>
          <w:sz w:val="19"/>
          <w:szCs w:val="19"/>
        </w:rPr>
        <w:t>bědy se vydávají</w:t>
      </w:r>
      <w:r w:rsidR="00EF12E0" w:rsidRPr="00BB0F05">
        <w:rPr>
          <w:sz w:val="19"/>
          <w:szCs w:val="19"/>
        </w:rPr>
        <w:t xml:space="preserve"> žákům a zaměstnancům </w:t>
      </w:r>
      <w:r w:rsidR="00EF12E0" w:rsidRPr="00BB0F05">
        <w:rPr>
          <w:b/>
          <w:sz w:val="19"/>
          <w:szCs w:val="19"/>
        </w:rPr>
        <w:t xml:space="preserve">od </w:t>
      </w:r>
      <w:r w:rsidR="00D16564">
        <w:rPr>
          <w:b/>
          <w:sz w:val="19"/>
          <w:szCs w:val="19"/>
        </w:rPr>
        <w:t>11.45</w:t>
      </w:r>
      <w:r w:rsidR="004A51D2" w:rsidRPr="00BB0F05">
        <w:rPr>
          <w:b/>
          <w:sz w:val="19"/>
          <w:szCs w:val="19"/>
        </w:rPr>
        <w:t xml:space="preserve">  do</w:t>
      </w:r>
      <w:r w:rsidR="00D16564">
        <w:rPr>
          <w:b/>
          <w:sz w:val="19"/>
          <w:szCs w:val="19"/>
        </w:rPr>
        <w:t>13.45</w:t>
      </w:r>
      <w:r w:rsidR="00EF12E0" w:rsidRPr="00BB0F05">
        <w:rPr>
          <w:b/>
          <w:sz w:val="19"/>
          <w:szCs w:val="19"/>
        </w:rPr>
        <w:t xml:space="preserve"> hodin v pracovní dny</w:t>
      </w:r>
      <w:r w:rsidR="00EF12E0" w:rsidRPr="00BB0F05">
        <w:rPr>
          <w:sz w:val="19"/>
          <w:szCs w:val="19"/>
        </w:rPr>
        <w:t>.</w:t>
      </w:r>
      <w:r w:rsidR="001E1F77" w:rsidRPr="00BB0F05">
        <w:rPr>
          <w:sz w:val="19"/>
          <w:szCs w:val="19"/>
        </w:rPr>
        <w:t xml:space="preserve"> </w:t>
      </w:r>
    </w:p>
    <w:p w:rsidR="003D61F1" w:rsidRPr="00BB0F05" w:rsidRDefault="00EF12E0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V době školních prázdnin, ředitelského volna, </w:t>
      </w:r>
      <w:r w:rsidR="008C3564" w:rsidRPr="00BB0F05">
        <w:rPr>
          <w:sz w:val="19"/>
          <w:szCs w:val="19"/>
        </w:rPr>
        <w:t>plánovaných odstávek provozu</w:t>
      </w:r>
      <w:r w:rsidRPr="00BB0F05">
        <w:rPr>
          <w:sz w:val="19"/>
          <w:szCs w:val="19"/>
        </w:rPr>
        <w:t xml:space="preserve"> apod., bude </w:t>
      </w:r>
      <w:r w:rsidR="001E1F77" w:rsidRPr="00BB0F05">
        <w:rPr>
          <w:sz w:val="19"/>
          <w:szCs w:val="19"/>
        </w:rPr>
        <w:t>jídelna</w:t>
      </w:r>
      <w:r w:rsidRPr="00BB0F05">
        <w:rPr>
          <w:sz w:val="19"/>
          <w:szCs w:val="19"/>
        </w:rPr>
        <w:t xml:space="preserve"> v provozu </w:t>
      </w:r>
      <w:r w:rsidR="001E1F77" w:rsidRPr="00BB0F05">
        <w:rPr>
          <w:sz w:val="19"/>
          <w:szCs w:val="19"/>
        </w:rPr>
        <w:t xml:space="preserve">dle rozhodnutí vedení provozovatele jídelny. </w:t>
      </w:r>
      <w:r w:rsidRPr="00BB0F05">
        <w:rPr>
          <w:sz w:val="19"/>
          <w:szCs w:val="19"/>
        </w:rPr>
        <w:t xml:space="preserve"> </w:t>
      </w:r>
      <w:r w:rsidRPr="00BB0F05">
        <w:rPr>
          <w:sz w:val="19"/>
          <w:szCs w:val="19"/>
          <w:u w:val="single"/>
        </w:rPr>
        <w:t>Toto rozhodnutí bude zveřejněno minimálně 14 kalendářních dnů před datem platnosti</w:t>
      </w:r>
      <w:r w:rsidR="003D61F1" w:rsidRPr="00BB0F05">
        <w:rPr>
          <w:sz w:val="19"/>
          <w:szCs w:val="19"/>
          <w:u w:val="single"/>
        </w:rPr>
        <w:t xml:space="preserve">. 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after="225" w:line="240" w:lineRule="auto"/>
        <w:ind w:left="284"/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</w:pPr>
      <w:r w:rsidRPr="00BB0F05">
        <w:rPr>
          <w:rFonts w:eastAsia="Times New Roman" w:cstheme="minorHAnsi"/>
          <w:b/>
          <w:color w:val="000000" w:themeColor="text1"/>
          <w:sz w:val="19"/>
          <w:szCs w:val="19"/>
          <w:lang w:eastAsia="cs-CZ"/>
        </w:rPr>
        <w:t>Vynášení nádobí a příborů z prostorů jídelny není povoleno.</w:t>
      </w:r>
    </w:p>
    <w:p w:rsidR="00AA3B62" w:rsidRPr="00BB0F05" w:rsidRDefault="00AA3B62" w:rsidP="00AA3B62">
      <w:pPr>
        <w:pStyle w:val="Odstavecseseznamem"/>
        <w:numPr>
          <w:ilvl w:val="0"/>
          <w:numId w:val="8"/>
        </w:numPr>
        <w:spacing w:before="225" w:line="240" w:lineRule="auto"/>
        <w:ind w:left="284"/>
        <w:rPr>
          <w:rFonts w:eastAsia="Times New Roman" w:cstheme="minorHAnsi"/>
          <w:color w:val="000000"/>
          <w:sz w:val="19"/>
          <w:szCs w:val="19"/>
          <w:lang w:eastAsia="cs-CZ"/>
        </w:rPr>
      </w:pPr>
      <w:r w:rsidRPr="00BB0F05">
        <w:rPr>
          <w:rFonts w:eastAsia="Times New Roman" w:cstheme="minorHAnsi"/>
          <w:color w:val="000000"/>
          <w:sz w:val="19"/>
          <w:szCs w:val="19"/>
          <w:lang w:eastAsia="cs-CZ"/>
        </w:rPr>
        <w:t>Oběd konzumují st</w:t>
      </w:r>
      <w:r w:rsidR="007A7E6A">
        <w:rPr>
          <w:rFonts w:eastAsia="Times New Roman" w:cstheme="minorHAnsi"/>
          <w:color w:val="000000"/>
          <w:sz w:val="19"/>
          <w:szCs w:val="19"/>
          <w:lang w:eastAsia="cs-CZ"/>
        </w:rPr>
        <w:t>rávníci pouze ve školní jídelně, vynášení pokrmů, doplňků stravy je zakázáno.</w:t>
      </w:r>
    </w:p>
    <w:p w:rsidR="00EF12E0" w:rsidRPr="00BB0F05" w:rsidRDefault="003D61F1" w:rsidP="004A51D2">
      <w:pPr>
        <w:pStyle w:val="Odstavecseseznamem"/>
        <w:numPr>
          <w:ilvl w:val="0"/>
          <w:numId w:val="8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D</w:t>
      </w:r>
      <w:r w:rsidR="00EF12E0" w:rsidRPr="00BB0F05">
        <w:rPr>
          <w:b/>
          <w:sz w:val="19"/>
          <w:szCs w:val="19"/>
        </w:rPr>
        <w:t xml:space="preserve">o jídlonosičů se oběd </w:t>
      </w:r>
      <w:r w:rsidR="00517C64" w:rsidRPr="00BB0F05">
        <w:rPr>
          <w:b/>
          <w:sz w:val="19"/>
          <w:szCs w:val="19"/>
        </w:rPr>
        <w:t>vydává od</w:t>
      </w:r>
      <w:r w:rsidRPr="00BB0F05">
        <w:rPr>
          <w:b/>
          <w:sz w:val="19"/>
          <w:szCs w:val="19"/>
        </w:rPr>
        <w:t xml:space="preserve"> </w:t>
      </w:r>
      <w:r w:rsidR="00D16564">
        <w:rPr>
          <w:b/>
          <w:sz w:val="19"/>
          <w:szCs w:val="19"/>
        </w:rPr>
        <w:t>11.00</w:t>
      </w:r>
      <w:r w:rsidR="00517C64" w:rsidRPr="00BB0F05">
        <w:rPr>
          <w:b/>
          <w:sz w:val="19"/>
          <w:szCs w:val="19"/>
        </w:rPr>
        <w:t xml:space="preserve">  do</w:t>
      </w:r>
      <w:r w:rsidR="00D16564">
        <w:rPr>
          <w:b/>
          <w:sz w:val="19"/>
          <w:szCs w:val="19"/>
        </w:rPr>
        <w:t>11.45</w:t>
      </w:r>
      <w:r w:rsidR="00517C64" w:rsidRPr="00BB0F05">
        <w:rPr>
          <w:b/>
          <w:sz w:val="19"/>
          <w:szCs w:val="19"/>
        </w:rPr>
        <w:t xml:space="preserve"> hodin</w:t>
      </w:r>
      <w:r w:rsidR="00517C64" w:rsidRPr="00BB0F05">
        <w:rPr>
          <w:sz w:val="19"/>
          <w:szCs w:val="19"/>
        </w:rPr>
        <w:t xml:space="preserve"> nebo na základě dohody s vedoucí jídelny</w:t>
      </w:r>
      <w:r w:rsidRPr="00BB0F05">
        <w:rPr>
          <w:sz w:val="19"/>
          <w:szCs w:val="19"/>
        </w:rPr>
        <w:t>.</w:t>
      </w:r>
    </w:p>
    <w:p w:rsidR="003D61F1" w:rsidRPr="00BB0F05" w:rsidRDefault="00356EDD" w:rsidP="00AA3B62">
      <w:pPr>
        <w:spacing w:after="0"/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 xml:space="preserve">7. </w:t>
      </w:r>
      <w:r w:rsidR="007A7E6A">
        <w:rPr>
          <w:b/>
          <w:sz w:val="19"/>
          <w:szCs w:val="19"/>
          <w:u w:val="single"/>
        </w:rPr>
        <w:t>Výdej obědů na jídelně přes stravovací</w:t>
      </w:r>
      <w:r w:rsidR="00EF12E0" w:rsidRPr="00BB0F05">
        <w:rPr>
          <w:b/>
          <w:sz w:val="19"/>
          <w:szCs w:val="19"/>
          <w:u w:val="single"/>
        </w:rPr>
        <w:t xml:space="preserve"> čip: </w:t>
      </w:r>
      <w:r w:rsidR="00FC06EF" w:rsidRPr="00BB0F05">
        <w:rPr>
          <w:b/>
          <w:sz w:val="19"/>
          <w:szCs w:val="19"/>
        </w:rPr>
        <w:tab/>
      </w:r>
    </w:p>
    <w:p w:rsidR="007A7E6A" w:rsidRPr="007A7E6A" w:rsidRDefault="007A7E6A" w:rsidP="007A7E6A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b/>
          <w:sz w:val="19"/>
          <w:szCs w:val="19"/>
        </w:rPr>
        <w:t>Čip slouží k výdeji stravy. Bez čipu nelze strávníkovi obědy dlouhodobě vydávat.</w:t>
      </w:r>
    </w:p>
    <w:p w:rsidR="003D61F1" w:rsidRPr="00BB0F05" w:rsidRDefault="003D61F1" w:rsidP="00AA3B62">
      <w:pPr>
        <w:pStyle w:val="Odstavecseseznamem"/>
        <w:numPr>
          <w:ilvl w:val="0"/>
          <w:numId w:val="9"/>
        </w:numPr>
        <w:spacing w:after="0"/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  <w:u w:val="single"/>
        </w:rPr>
        <w:t>Strávníkovi</w:t>
      </w:r>
      <w:r w:rsidR="00EF12E0" w:rsidRPr="00BB0F05">
        <w:rPr>
          <w:sz w:val="19"/>
          <w:szCs w:val="19"/>
          <w:u w:val="single"/>
        </w:rPr>
        <w:t xml:space="preserve"> je oběd vydán na základě ověření objednávky oběda přiložením čipu k výdejnímu terminálu, který je umístěn </w:t>
      </w:r>
      <w:r w:rsidRPr="00BB0F05">
        <w:rPr>
          <w:sz w:val="19"/>
          <w:szCs w:val="19"/>
          <w:u w:val="single"/>
        </w:rPr>
        <w:t>v prostorách</w:t>
      </w:r>
      <w:r w:rsidR="008C3564" w:rsidRPr="00BB0F05">
        <w:rPr>
          <w:sz w:val="19"/>
          <w:szCs w:val="19"/>
          <w:u w:val="single"/>
        </w:rPr>
        <w:t xml:space="preserve"> výdeje stravy</w:t>
      </w:r>
      <w:r w:rsidR="008C3564" w:rsidRPr="00BB0F05">
        <w:rPr>
          <w:sz w:val="19"/>
          <w:szCs w:val="19"/>
        </w:rPr>
        <w:t xml:space="preserve">.     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 xml:space="preserve">okud strávník zapomene čip, je povinen zapomenutí nahlásit </w:t>
      </w:r>
      <w:r w:rsidR="008C3564" w:rsidRPr="00BB0F05">
        <w:rPr>
          <w:sz w:val="19"/>
          <w:szCs w:val="19"/>
        </w:rPr>
        <w:t>vedoucí školní jídelny, která vydá náhradní doklad pro odběr stravy</w:t>
      </w:r>
      <w:r w:rsidR="00DC3A3F" w:rsidRPr="00BB0F05">
        <w:rPr>
          <w:sz w:val="19"/>
          <w:szCs w:val="19"/>
        </w:rPr>
        <w:t>.</w:t>
      </w:r>
    </w:p>
    <w:p w:rsidR="00AA3B62" w:rsidRPr="00BB0F05" w:rsidRDefault="00DC3A3F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 xml:space="preserve"> Oběd mu bude vydán na konci doby výdeje bez možnosti výběru</w:t>
      </w:r>
      <w:r w:rsidR="00AA3B62" w:rsidRPr="00BB0F05">
        <w:rPr>
          <w:sz w:val="19"/>
          <w:szCs w:val="19"/>
        </w:rPr>
        <w:t>.</w:t>
      </w:r>
    </w:p>
    <w:p w:rsidR="00AA3B62" w:rsidRPr="00BB0F05" w:rsidRDefault="00AA3B62" w:rsidP="003D61F1">
      <w:pPr>
        <w:pStyle w:val="Odstavecseseznamem"/>
        <w:numPr>
          <w:ilvl w:val="0"/>
          <w:numId w:val="9"/>
        </w:numP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EF12E0" w:rsidRPr="00BB0F05">
        <w:rPr>
          <w:sz w:val="19"/>
          <w:szCs w:val="19"/>
        </w:rPr>
        <w:t>okud žák ztratí nebo poškodí čip, je povinen danou skutečnost ihned nahlásit v</w:t>
      </w:r>
      <w:r w:rsidR="00356EDD" w:rsidRPr="00BB0F05">
        <w:rPr>
          <w:sz w:val="19"/>
          <w:szCs w:val="19"/>
        </w:rPr>
        <w:t>edoucí školní jídelny a koupit si nový či</w:t>
      </w:r>
      <w:r w:rsidR="000B1305" w:rsidRPr="00BB0F05">
        <w:rPr>
          <w:sz w:val="19"/>
          <w:szCs w:val="19"/>
        </w:rPr>
        <w:t>p</w:t>
      </w:r>
      <w:r w:rsidRPr="00BB0F05">
        <w:rPr>
          <w:sz w:val="19"/>
          <w:szCs w:val="19"/>
        </w:rPr>
        <w:t>.</w:t>
      </w:r>
    </w:p>
    <w:p w:rsidR="00BB0F05" w:rsidRPr="00C453B1" w:rsidRDefault="00AA3B62" w:rsidP="00FC06EF">
      <w:pPr>
        <w:pStyle w:val="Odstavecseseznamem"/>
        <w:numPr>
          <w:ilvl w:val="0"/>
          <w:numId w:val="9"/>
        </w:numPr>
        <w:pBdr>
          <w:bottom w:val="single" w:sz="6" w:space="1" w:color="auto"/>
        </w:pBdr>
        <w:ind w:left="284"/>
        <w:jc w:val="both"/>
        <w:rPr>
          <w:sz w:val="19"/>
          <w:szCs w:val="19"/>
        </w:rPr>
      </w:pPr>
      <w:r w:rsidRPr="00BB0F05">
        <w:rPr>
          <w:sz w:val="19"/>
          <w:szCs w:val="19"/>
        </w:rPr>
        <w:t>P</w:t>
      </w:r>
      <w:r w:rsidR="000B1305" w:rsidRPr="00BB0F05">
        <w:rPr>
          <w:sz w:val="19"/>
          <w:szCs w:val="19"/>
        </w:rPr>
        <w:t>o ukončení stravování zůstává</w:t>
      </w:r>
      <w:r w:rsidR="003A6541">
        <w:rPr>
          <w:sz w:val="19"/>
          <w:szCs w:val="19"/>
        </w:rPr>
        <w:t xml:space="preserve"> čip majetkem strávníka a poplatek</w:t>
      </w:r>
      <w:r w:rsidR="000B1305" w:rsidRPr="00BB0F05">
        <w:rPr>
          <w:sz w:val="19"/>
          <w:szCs w:val="19"/>
        </w:rPr>
        <w:t xml:space="preserve"> se nevrací</w:t>
      </w:r>
      <w:r w:rsidR="00177EB1" w:rsidRPr="00BB0F05">
        <w:rPr>
          <w:sz w:val="19"/>
          <w:szCs w:val="19"/>
        </w:rPr>
        <w:t>.</w:t>
      </w:r>
    </w:p>
    <w:p w:rsidR="00C453B1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  <w:u w:val="single"/>
        </w:rPr>
        <w:t>Pro další informace kontaktujte vedoucí školní jídelny</w:t>
      </w:r>
      <w:r w:rsidRPr="00BB0F05">
        <w:rPr>
          <w:b/>
          <w:sz w:val="19"/>
          <w:szCs w:val="19"/>
        </w:rPr>
        <w:t>:</w:t>
      </w:r>
    </w:p>
    <w:p w:rsidR="005157AE" w:rsidRPr="00BB0F05" w:rsidRDefault="005157AE" w:rsidP="00FC06EF">
      <w:pPr>
        <w:jc w:val="both"/>
        <w:rPr>
          <w:b/>
          <w:sz w:val="19"/>
          <w:szCs w:val="19"/>
        </w:rPr>
      </w:pPr>
      <w:r w:rsidRPr="00BB0F05">
        <w:rPr>
          <w:b/>
          <w:sz w:val="19"/>
          <w:szCs w:val="19"/>
        </w:rPr>
        <w:t>Jméno a Příjmení:</w:t>
      </w:r>
      <w:r w:rsidR="000E5C9F">
        <w:rPr>
          <w:b/>
          <w:sz w:val="19"/>
          <w:szCs w:val="19"/>
        </w:rPr>
        <w:t xml:space="preserve"> Dana Třísková </w:t>
      </w:r>
      <w:r w:rsidR="00FC06EF" w:rsidRPr="00BB0F05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  <w:t xml:space="preserve">                </w:t>
      </w:r>
      <w:r w:rsidR="000E5C9F">
        <w:rPr>
          <w:b/>
          <w:sz w:val="19"/>
          <w:szCs w:val="19"/>
        </w:rPr>
        <w:t>telefon:</w:t>
      </w:r>
      <w:r w:rsidR="00FC06EF" w:rsidRPr="00BB0F05">
        <w:rPr>
          <w:b/>
          <w:sz w:val="19"/>
          <w:szCs w:val="19"/>
        </w:rPr>
        <w:tab/>
      </w:r>
      <w:r w:rsidR="000E5C9F">
        <w:rPr>
          <w:b/>
          <w:sz w:val="19"/>
          <w:szCs w:val="19"/>
        </w:rPr>
        <w:t>274 774</w:t>
      </w:r>
      <w:r w:rsidR="009C1B63">
        <w:rPr>
          <w:b/>
          <w:sz w:val="19"/>
          <w:szCs w:val="19"/>
        </w:rPr>
        <w:t> </w:t>
      </w:r>
      <w:r w:rsidR="000E5C9F">
        <w:rPr>
          <w:b/>
          <w:sz w:val="19"/>
          <w:szCs w:val="19"/>
        </w:rPr>
        <w:t>566</w:t>
      </w:r>
      <w:r w:rsidR="009C1B63">
        <w:rPr>
          <w:b/>
          <w:sz w:val="19"/>
          <w:szCs w:val="19"/>
        </w:rPr>
        <w:t>, 774 450 024</w:t>
      </w:r>
      <w:bookmarkStart w:id="0" w:name="_GoBack"/>
      <w:bookmarkEnd w:id="0"/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FC06EF" w:rsidRPr="00BB0F05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</w:r>
      <w:r w:rsidR="00C453B1">
        <w:rPr>
          <w:b/>
          <w:sz w:val="19"/>
          <w:szCs w:val="19"/>
        </w:rPr>
        <w:tab/>
        <w:t xml:space="preserve">               em</w:t>
      </w:r>
      <w:r w:rsidR="000E5C9F">
        <w:rPr>
          <w:b/>
          <w:sz w:val="19"/>
          <w:szCs w:val="19"/>
        </w:rPr>
        <w:t>ail:hostynska</w:t>
      </w:r>
      <w:r w:rsidR="001A550B" w:rsidRPr="00BB0F05">
        <w:rPr>
          <w:b/>
          <w:sz w:val="19"/>
          <w:szCs w:val="19"/>
        </w:rPr>
        <w:t>@sjp10.cz</w:t>
      </w:r>
    </w:p>
    <w:sectPr w:rsidR="005157AE" w:rsidRPr="00BB0F05" w:rsidSect="00BB0F05">
      <w:headerReference w:type="default" r:id="rId13"/>
      <w:footerReference w:type="default" r:id="rId14"/>
      <w:pgSz w:w="11906" w:h="16838"/>
      <w:pgMar w:top="815" w:right="1276" w:bottom="1135" w:left="907" w:header="28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25" w:rsidRDefault="00035225" w:rsidP="00EF12E0">
      <w:pPr>
        <w:spacing w:after="0" w:line="240" w:lineRule="auto"/>
      </w:pPr>
      <w:r>
        <w:separator/>
      </w:r>
    </w:p>
  </w:endnote>
  <w:endnote w:type="continuationSeparator" w:id="0">
    <w:p w:rsidR="00035225" w:rsidRDefault="00035225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F8" w:rsidRDefault="00DC5AF8" w:rsidP="000F3EFF">
    <w:pPr>
      <w:pStyle w:val="Zpat"/>
      <w:ind w:left="-567"/>
      <w:rPr>
        <w:b/>
      </w:rPr>
    </w:pPr>
    <w:r>
      <w:rPr>
        <w:b/>
      </w:rPr>
      <w:t>----------------------------------------------------------------------------------------------------------------------</w:t>
    </w:r>
    <w:r w:rsidR="000F3EFF">
      <w:rPr>
        <w:b/>
      </w:rPr>
      <w:t>---------------------------</w:t>
    </w:r>
  </w:p>
  <w:p w:rsidR="000F3EFF" w:rsidRPr="000376C7" w:rsidRDefault="000F3EFF" w:rsidP="000F3EFF">
    <w:pPr>
      <w:pStyle w:val="Zpat"/>
      <w:ind w:hanging="851"/>
      <w:jc w:val="center"/>
      <w:rPr>
        <w:rFonts w:cs="Arial"/>
        <w:sz w:val="18"/>
        <w:szCs w:val="18"/>
      </w:rPr>
    </w:pPr>
    <w:r w:rsidRPr="000376C7">
      <w:rPr>
        <w:sz w:val="18"/>
        <w:szCs w:val="18"/>
      </w:rPr>
      <w:t>Školní jídelna</w:t>
    </w:r>
    <w:r w:rsidR="007A7E6A">
      <w:rPr>
        <w:sz w:val="18"/>
        <w:szCs w:val="18"/>
      </w:rPr>
      <w:t>,</w:t>
    </w:r>
    <w:r w:rsidRPr="000376C7">
      <w:rPr>
        <w:sz w:val="18"/>
        <w:szCs w:val="18"/>
      </w:rPr>
      <w:t xml:space="preserve"> Praha 10, Vršovická 68, příspěvková organizace, Vršovická 1429/68  10138 Praha 10</w:t>
    </w:r>
    <w:r>
      <w:rPr>
        <w:sz w:val="18"/>
        <w:szCs w:val="18"/>
      </w:rPr>
      <w:t xml:space="preserve">, </w:t>
    </w:r>
    <w:proofErr w:type="gramStart"/>
    <w:r>
      <w:rPr>
        <w:sz w:val="18"/>
        <w:szCs w:val="18"/>
      </w:rPr>
      <w:t>Tel</w:t>
    </w:r>
    <w:r w:rsidRPr="000376C7">
      <w:rPr>
        <w:sz w:val="18"/>
        <w:szCs w:val="18"/>
      </w:rPr>
      <w:t>:  267 093 540</w:t>
    </w:r>
    <w:proofErr w:type="gramEnd"/>
  </w:p>
  <w:p w:rsidR="000F3EFF" w:rsidRPr="000376C7" w:rsidRDefault="00035225" w:rsidP="000F3EFF">
    <w:pPr>
      <w:pStyle w:val="Zpat"/>
      <w:ind w:hanging="851"/>
      <w:jc w:val="center"/>
      <w:rPr>
        <w:sz w:val="18"/>
        <w:szCs w:val="18"/>
      </w:rPr>
    </w:pPr>
    <w:hyperlink r:id="rId1" w:history="1">
      <w:r w:rsidR="000F3EFF" w:rsidRPr="000376C7">
        <w:rPr>
          <w:rStyle w:val="Hypertextovodkaz"/>
          <w:rFonts w:cs="Arial"/>
          <w:color w:val="000000"/>
          <w:sz w:val="18"/>
          <w:szCs w:val="18"/>
        </w:rPr>
        <w:t>www.sjp10.cz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25" w:rsidRDefault="00035225" w:rsidP="00EF12E0">
      <w:pPr>
        <w:spacing w:after="0" w:line="240" w:lineRule="auto"/>
      </w:pPr>
      <w:r>
        <w:separator/>
      </w:r>
    </w:p>
  </w:footnote>
  <w:footnote w:type="continuationSeparator" w:id="0">
    <w:p w:rsidR="00035225" w:rsidRDefault="00035225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862" w:rsidRPr="00494C59" w:rsidRDefault="003A7862" w:rsidP="003A7862">
    <w:pPr>
      <w:pStyle w:val="Zhlav"/>
      <w:ind w:firstLine="426"/>
      <w:rPr>
        <w:rFonts w:ascii="Calibri" w:hAnsi="Calibri"/>
        <w:sz w:val="24"/>
        <w:szCs w:val="24"/>
      </w:rPr>
    </w:pPr>
    <w:r w:rsidRPr="00F70B0F">
      <w:rPr>
        <w:noProof/>
        <w:lang w:eastAsia="cs-CZ"/>
      </w:rPr>
      <w:drawing>
        <wp:inline distT="0" distB="0" distL="0" distR="0" wp14:anchorId="0615B818" wp14:editId="0A441B6E">
          <wp:extent cx="1303020" cy="502920"/>
          <wp:effectExtent l="0" t="0" r="0" b="0"/>
          <wp:docPr id="5" name="Obrázek 5" descr="C:\Users\Jaroslav Vrtiška\AppData\Local\Microsoft\Windows\Temporary Internet Files\Content.Outlook\VATDKONX\SJ_log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Jaroslav Vrtiška\AppData\Local\Microsoft\Windows\Temporary Internet Files\Content.Outlook\VATDKONX\SJ_log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Calibri" w:hAnsi="Calibri"/>
        <w:sz w:val="24"/>
        <w:szCs w:val="24"/>
      </w:rPr>
      <w:t xml:space="preserve"> </w:t>
    </w:r>
    <w:r w:rsidRPr="00494C59">
      <w:rPr>
        <w:rFonts w:ascii="Calibri" w:hAnsi="Calibri"/>
        <w:sz w:val="24"/>
        <w:szCs w:val="24"/>
      </w:rPr>
      <w:tab/>
    </w:r>
    <w:r w:rsidRPr="00494C59">
      <w:rPr>
        <w:rFonts w:ascii="Calibri" w:hAnsi="Calibri"/>
        <w:sz w:val="24"/>
        <w:szCs w:val="24"/>
      </w:rPr>
      <w:tab/>
    </w:r>
    <w:r w:rsidRPr="00381CF4">
      <w:rPr>
        <w:rFonts w:ascii="Calibri" w:hAnsi="Calibri"/>
      </w:rPr>
      <w:t xml:space="preserve">str. </w:t>
    </w:r>
    <w:r w:rsidRPr="00381CF4">
      <w:rPr>
        <w:rFonts w:ascii="Calibri" w:hAnsi="Calibri"/>
      </w:rPr>
      <w:fldChar w:fldCharType="begin"/>
    </w:r>
    <w:r w:rsidRPr="00381CF4">
      <w:rPr>
        <w:rFonts w:ascii="Calibri" w:hAnsi="Calibri"/>
      </w:rPr>
      <w:instrText>PAGE   \* MERGEFORMAT</w:instrText>
    </w:r>
    <w:r w:rsidRPr="00381CF4">
      <w:rPr>
        <w:rFonts w:ascii="Calibri" w:hAnsi="Calibri"/>
      </w:rPr>
      <w:fldChar w:fldCharType="separate"/>
    </w:r>
    <w:r w:rsidR="009C1B63">
      <w:rPr>
        <w:rFonts w:ascii="Calibri" w:hAnsi="Calibri"/>
        <w:noProof/>
      </w:rPr>
      <w:t>2</w:t>
    </w:r>
    <w:r w:rsidRPr="00381CF4">
      <w:rPr>
        <w:rFonts w:ascii="Calibri" w:hAnsi="Calibri"/>
      </w:rPr>
      <w:fldChar w:fldCharType="end"/>
    </w:r>
    <w:r w:rsidRPr="00381CF4">
      <w:rPr>
        <w:rFonts w:ascii="Calibri" w:hAnsi="Calibri"/>
      </w:rPr>
      <w:t>/</w:t>
    </w:r>
    <w:r w:rsidR="00BB0F05">
      <w:rPr>
        <w:rFonts w:ascii="Calibri" w:hAnsi="Calibri"/>
      </w:rPr>
      <w:t>3</w:t>
    </w:r>
  </w:p>
  <w:p w:rsidR="000F3EFF" w:rsidRPr="003A7862" w:rsidRDefault="003A7862" w:rsidP="003A7862">
    <w:pPr>
      <w:pStyle w:val="Zhlav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41DA"/>
    <w:multiLevelType w:val="hybridMultilevel"/>
    <w:tmpl w:val="22381174"/>
    <w:lvl w:ilvl="0" w:tplc="F7D69112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1" w15:restartNumberingAfterBreak="0">
    <w:nsid w:val="32035D81"/>
    <w:multiLevelType w:val="hybridMultilevel"/>
    <w:tmpl w:val="CFF8D464"/>
    <w:lvl w:ilvl="0" w:tplc="0405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34DD3FED"/>
    <w:multiLevelType w:val="hybridMultilevel"/>
    <w:tmpl w:val="7290A32C"/>
    <w:lvl w:ilvl="0" w:tplc="0405000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48" w:hanging="360"/>
      </w:pPr>
      <w:rPr>
        <w:rFonts w:ascii="Wingdings" w:hAnsi="Wingdings" w:hint="default"/>
      </w:rPr>
    </w:lvl>
  </w:abstractNum>
  <w:abstractNum w:abstractNumId="3" w15:restartNumberingAfterBreak="0">
    <w:nsid w:val="39C33D59"/>
    <w:multiLevelType w:val="hybridMultilevel"/>
    <w:tmpl w:val="9CD06E06"/>
    <w:lvl w:ilvl="0" w:tplc="0405000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</w:abstractNum>
  <w:abstractNum w:abstractNumId="4" w15:restartNumberingAfterBreak="0">
    <w:nsid w:val="3BA609AF"/>
    <w:multiLevelType w:val="hybridMultilevel"/>
    <w:tmpl w:val="D954020C"/>
    <w:lvl w:ilvl="0" w:tplc="F85A5EEC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b w:val="0"/>
      </w:rPr>
    </w:lvl>
    <w:lvl w:ilvl="1" w:tplc="9B6AA15E">
      <w:start w:val="4"/>
      <w:numFmt w:val="bullet"/>
      <w:lvlText w:val="-"/>
      <w:lvlJc w:val="left"/>
      <w:pPr>
        <w:ind w:left="8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 w15:restartNumberingAfterBreak="0">
    <w:nsid w:val="5E5812E4"/>
    <w:multiLevelType w:val="hybridMultilevel"/>
    <w:tmpl w:val="60B8D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27C3"/>
    <w:multiLevelType w:val="hybridMultilevel"/>
    <w:tmpl w:val="3E56FEBA"/>
    <w:lvl w:ilvl="0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8" w:hanging="360"/>
      </w:pPr>
      <w:rPr>
        <w:rFonts w:ascii="Wingdings" w:hAnsi="Wingdings" w:hint="default"/>
      </w:rPr>
    </w:lvl>
  </w:abstractNum>
  <w:abstractNum w:abstractNumId="7" w15:restartNumberingAfterBreak="0">
    <w:nsid w:val="61124789"/>
    <w:multiLevelType w:val="hybridMultilevel"/>
    <w:tmpl w:val="B10E0782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B55C8"/>
    <w:multiLevelType w:val="hybridMultilevel"/>
    <w:tmpl w:val="3CD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E0"/>
    <w:rsid w:val="00001CF8"/>
    <w:rsid w:val="00002C1E"/>
    <w:rsid w:val="0000421E"/>
    <w:rsid w:val="00021A3C"/>
    <w:rsid w:val="0002214F"/>
    <w:rsid w:val="00035225"/>
    <w:rsid w:val="00050056"/>
    <w:rsid w:val="00051395"/>
    <w:rsid w:val="0005405C"/>
    <w:rsid w:val="000715F4"/>
    <w:rsid w:val="00080799"/>
    <w:rsid w:val="00082391"/>
    <w:rsid w:val="000850C6"/>
    <w:rsid w:val="00085DA7"/>
    <w:rsid w:val="000916CC"/>
    <w:rsid w:val="000A74DE"/>
    <w:rsid w:val="000B1305"/>
    <w:rsid w:val="000B77BD"/>
    <w:rsid w:val="000D7EB3"/>
    <w:rsid w:val="000E5C9F"/>
    <w:rsid w:val="000F3417"/>
    <w:rsid w:val="000F34AC"/>
    <w:rsid w:val="000F3EFF"/>
    <w:rsid w:val="001008A0"/>
    <w:rsid w:val="00105718"/>
    <w:rsid w:val="00105B05"/>
    <w:rsid w:val="001125D3"/>
    <w:rsid w:val="00114474"/>
    <w:rsid w:val="00114851"/>
    <w:rsid w:val="00114D59"/>
    <w:rsid w:val="0012079D"/>
    <w:rsid w:val="00154385"/>
    <w:rsid w:val="00164A3E"/>
    <w:rsid w:val="00177EB1"/>
    <w:rsid w:val="001812E4"/>
    <w:rsid w:val="00182DDC"/>
    <w:rsid w:val="001953F7"/>
    <w:rsid w:val="001A2A9D"/>
    <w:rsid w:val="001A46EB"/>
    <w:rsid w:val="001A4C2C"/>
    <w:rsid w:val="001A550B"/>
    <w:rsid w:val="001B3CA0"/>
    <w:rsid w:val="001C0945"/>
    <w:rsid w:val="001C495E"/>
    <w:rsid w:val="001C5FF8"/>
    <w:rsid w:val="001E1F77"/>
    <w:rsid w:val="001E2195"/>
    <w:rsid w:val="001E51CE"/>
    <w:rsid w:val="001E735A"/>
    <w:rsid w:val="001E785B"/>
    <w:rsid w:val="001F2822"/>
    <w:rsid w:val="001F750B"/>
    <w:rsid w:val="002064C4"/>
    <w:rsid w:val="0021307B"/>
    <w:rsid w:val="00214D48"/>
    <w:rsid w:val="002210B1"/>
    <w:rsid w:val="002328A5"/>
    <w:rsid w:val="00232C91"/>
    <w:rsid w:val="00232E07"/>
    <w:rsid w:val="00240148"/>
    <w:rsid w:val="0024128A"/>
    <w:rsid w:val="00242007"/>
    <w:rsid w:val="002444C8"/>
    <w:rsid w:val="00244A98"/>
    <w:rsid w:val="00246A9B"/>
    <w:rsid w:val="00262826"/>
    <w:rsid w:val="002749F4"/>
    <w:rsid w:val="00274B21"/>
    <w:rsid w:val="0027620E"/>
    <w:rsid w:val="00276776"/>
    <w:rsid w:val="0027689A"/>
    <w:rsid w:val="0028245C"/>
    <w:rsid w:val="00286B9F"/>
    <w:rsid w:val="002B3806"/>
    <w:rsid w:val="002B565A"/>
    <w:rsid w:val="002B603A"/>
    <w:rsid w:val="002B696B"/>
    <w:rsid w:val="002D6B7E"/>
    <w:rsid w:val="002E1225"/>
    <w:rsid w:val="002F59A8"/>
    <w:rsid w:val="003076A2"/>
    <w:rsid w:val="0031491D"/>
    <w:rsid w:val="00330D62"/>
    <w:rsid w:val="0035032D"/>
    <w:rsid w:val="00353B45"/>
    <w:rsid w:val="00356EDD"/>
    <w:rsid w:val="0036143B"/>
    <w:rsid w:val="00361D67"/>
    <w:rsid w:val="00386D89"/>
    <w:rsid w:val="003872EF"/>
    <w:rsid w:val="003A3E02"/>
    <w:rsid w:val="003A6541"/>
    <w:rsid w:val="003A7862"/>
    <w:rsid w:val="003B629A"/>
    <w:rsid w:val="003B752A"/>
    <w:rsid w:val="003B7E59"/>
    <w:rsid w:val="003C081C"/>
    <w:rsid w:val="003C1692"/>
    <w:rsid w:val="003C5110"/>
    <w:rsid w:val="003C5B5D"/>
    <w:rsid w:val="003D61F1"/>
    <w:rsid w:val="003E0410"/>
    <w:rsid w:val="00411061"/>
    <w:rsid w:val="00411E05"/>
    <w:rsid w:val="004227BF"/>
    <w:rsid w:val="0043445A"/>
    <w:rsid w:val="00435A99"/>
    <w:rsid w:val="004410A3"/>
    <w:rsid w:val="00441582"/>
    <w:rsid w:val="0045277A"/>
    <w:rsid w:val="00460B85"/>
    <w:rsid w:val="004657A1"/>
    <w:rsid w:val="00465A90"/>
    <w:rsid w:val="00474659"/>
    <w:rsid w:val="00476865"/>
    <w:rsid w:val="00483085"/>
    <w:rsid w:val="00493283"/>
    <w:rsid w:val="004A03C9"/>
    <w:rsid w:val="004A51D2"/>
    <w:rsid w:val="004A781E"/>
    <w:rsid w:val="004B7E15"/>
    <w:rsid w:val="004C0F4C"/>
    <w:rsid w:val="004C6E19"/>
    <w:rsid w:val="004D214C"/>
    <w:rsid w:val="004D3C26"/>
    <w:rsid w:val="004F2B0E"/>
    <w:rsid w:val="004F2FFD"/>
    <w:rsid w:val="00504891"/>
    <w:rsid w:val="0051145F"/>
    <w:rsid w:val="005157AE"/>
    <w:rsid w:val="00517C64"/>
    <w:rsid w:val="0053239C"/>
    <w:rsid w:val="005340E7"/>
    <w:rsid w:val="00544F53"/>
    <w:rsid w:val="00550839"/>
    <w:rsid w:val="005525BA"/>
    <w:rsid w:val="00553FBF"/>
    <w:rsid w:val="00566D3E"/>
    <w:rsid w:val="0056703B"/>
    <w:rsid w:val="0057015B"/>
    <w:rsid w:val="00572057"/>
    <w:rsid w:val="005848FA"/>
    <w:rsid w:val="00590A68"/>
    <w:rsid w:val="005961F9"/>
    <w:rsid w:val="005A62F6"/>
    <w:rsid w:val="005B5789"/>
    <w:rsid w:val="005B63C4"/>
    <w:rsid w:val="005C4ACA"/>
    <w:rsid w:val="005D3D40"/>
    <w:rsid w:val="005E2013"/>
    <w:rsid w:val="005E2257"/>
    <w:rsid w:val="005E2CC7"/>
    <w:rsid w:val="00600178"/>
    <w:rsid w:val="0060063A"/>
    <w:rsid w:val="00603971"/>
    <w:rsid w:val="006058E4"/>
    <w:rsid w:val="00611B3E"/>
    <w:rsid w:val="00614BA8"/>
    <w:rsid w:val="0063028B"/>
    <w:rsid w:val="00632175"/>
    <w:rsid w:val="00636DC5"/>
    <w:rsid w:val="006403AA"/>
    <w:rsid w:val="00654793"/>
    <w:rsid w:val="00655DBA"/>
    <w:rsid w:val="0066397D"/>
    <w:rsid w:val="00670534"/>
    <w:rsid w:val="00681C43"/>
    <w:rsid w:val="0068250C"/>
    <w:rsid w:val="00682F1B"/>
    <w:rsid w:val="0069360F"/>
    <w:rsid w:val="006A0F4B"/>
    <w:rsid w:val="006A301A"/>
    <w:rsid w:val="006A4D92"/>
    <w:rsid w:val="006A524F"/>
    <w:rsid w:val="006B15A9"/>
    <w:rsid w:val="006B25A2"/>
    <w:rsid w:val="006C6048"/>
    <w:rsid w:val="006C6B34"/>
    <w:rsid w:val="006D1C58"/>
    <w:rsid w:val="006D6DAB"/>
    <w:rsid w:val="006E2742"/>
    <w:rsid w:val="006F3372"/>
    <w:rsid w:val="00705F6F"/>
    <w:rsid w:val="00710018"/>
    <w:rsid w:val="007225EA"/>
    <w:rsid w:val="00743EFA"/>
    <w:rsid w:val="00745571"/>
    <w:rsid w:val="007561C9"/>
    <w:rsid w:val="00761371"/>
    <w:rsid w:val="00763A81"/>
    <w:rsid w:val="007644CD"/>
    <w:rsid w:val="00765316"/>
    <w:rsid w:val="00767D42"/>
    <w:rsid w:val="00773908"/>
    <w:rsid w:val="00780B84"/>
    <w:rsid w:val="00782D06"/>
    <w:rsid w:val="00790BE3"/>
    <w:rsid w:val="0079185A"/>
    <w:rsid w:val="007A0A60"/>
    <w:rsid w:val="007A7E6A"/>
    <w:rsid w:val="007A7EB5"/>
    <w:rsid w:val="007B120C"/>
    <w:rsid w:val="007B5BF6"/>
    <w:rsid w:val="007C17A1"/>
    <w:rsid w:val="007D643F"/>
    <w:rsid w:val="007E38B4"/>
    <w:rsid w:val="007E798F"/>
    <w:rsid w:val="007F6B60"/>
    <w:rsid w:val="008267E3"/>
    <w:rsid w:val="00860537"/>
    <w:rsid w:val="008622ED"/>
    <w:rsid w:val="00862630"/>
    <w:rsid w:val="00867298"/>
    <w:rsid w:val="00867DE9"/>
    <w:rsid w:val="00875B07"/>
    <w:rsid w:val="00876BC9"/>
    <w:rsid w:val="00883845"/>
    <w:rsid w:val="0089528C"/>
    <w:rsid w:val="008A4420"/>
    <w:rsid w:val="008A5558"/>
    <w:rsid w:val="008A695F"/>
    <w:rsid w:val="008A6E46"/>
    <w:rsid w:val="008B1EAA"/>
    <w:rsid w:val="008B206D"/>
    <w:rsid w:val="008B3940"/>
    <w:rsid w:val="008C0068"/>
    <w:rsid w:val="008C0D1B"/>
    <w:rsid w:val="008C3564"/>
    <w:rsid w:val="008C4422"/>
    <w:rsid w:val="008D24CD"/>
    <w:rsid w:val="008D52B8"/>
    <w:rsid w:val="008E1869"/>
    <w:rsid w:val="00904961"/>
    <w:rsid w:val="00907765"/>
    <w:rsid w:val="00916CD6"/>
    <w:rsid w:val="009218AD"/>
    <w:rsid w:val="00923F75"/>
    <w:rsid w:val="00926383"/>
    <w:rsid w:val="0093713C"/>
    <w:rsid w:val="009430F4"/>
    <w:rsid w:val="00943184"/>
    <w:rsid w:val="00943311"/>
    <w:rsid w:val="00944278"/>
    <w:rsid w:val="0096286D"/>
    <w:rsid w:val="00965081"/>
    <w:rsid w:val="00981D76"/>
    <w:rsid w:val="00981E14"/>
    <w:rsid w:val="009A1A62"/>
    <w:rsid w:val="009A6C67"/>
    <w:rsid w:val="009C1B63"/>
    <w:rsid w:val="009D04EE"/>
    <w:rsid w:val="009D35E2"/>
    <w:rsid w:val="009E2F0E"/>
    <w:rsid w:val="009F0FB7"/>
    <w:rsid w:val="009F20C8"/>
    <w:rsid w:val="00A0603B"/>
    <w:rsid w:val="00A2076D"/>
    <w:rsid w:val="00A20B3C"/>
    <w:rsid w:val="00A36209"/>
    <w:rsid w:val="00A375E6"/>
    <w:rsid w:val="00A4138F"/>
    <w:rsid w:val="00A51A4E"/>
    <w:rsid w:val="00A547DD"/>
    <w:rsid w:val="00A65909"/>
    <w:rsid w:val="00A65DC1"/>
    <w:rsid w:val="00A76532"/>
    <w:rsid w:val="00A93B2E"/>
    <w:rsid w:val="00A95274"/>
    <w:rsid w:val="00A96175"/>
    <w:rsid w:val="00AA3B62"/>
    <w:rsid w:val="00AB23E1"/>
    <w:rsid w:val="00AB2440"/>
    <w:rsid w:val="00AC021E"/>
    <w:rsid w:val="00AC47E7"/>
    <w:rsid w:val="00AD5E95"/>
    <w:rsid w:val="00AD7AB9"/>
    <w:rsid w:val="00B1186E"/>
    <w:rsid w:val="00B132A9"/>
    <w:rsid w:val="00B13CFC"/>
    <w:rsid w:val="00B15CE8"/>
    <w:rsid w:val="00B22A21"/>
    <w:rsid w:val="00B42AAD"/>
    <w:rsid w:val="00B53E30"/>
    <w:rsid w:val="00B56990"/>
    <w:rsid w:val="00B6312A"/>
    <w:rsid w:val="00B70D93"/>
    <w:rsid w:val="00B76901"/>
    <w:rsid w:val="00B835A3"/>
    <w:rsid w:val="00B85E64"/>
    <w:rsid w:val="00B8686B"/>
    <w:rsid w:val="00B91BF2"/>
    <w:rsid w:val="00BA2462"/>
    <w:rsid w:val="00BB0F05"/>
    <w:rsid w:val="00BB0F52"/>
    <w:rsid w:val="00BC56C4"/>
    <w:rsid w:val="00BC6D8D"/>
    <w:rsid w:val="00BE0ED7"/>
    <w:rsid w:val="00BE3181"/>
    <w:rsid w:val="00BF33B3"/>
    <w:rsid w:val="00BF3DCD"/>
    <w:rsid w:val="00BF7930"/>
    <w:rsid w:val="00C00D86"/>
    <w:rsid w:val="00C04B85"/>
    <w:rsid w:val="00C13872"/>
    <w:rsid w:val="00C15FEF"/>
    <w:rsid w:val="00C24965"/>
    <w:rsid w:val="00C453B1"/>
    <w:rsid w:val="00C5675E"/>
    <w:rsid w:val="00C56DCA"/>
    <w:rsid w:val="00C657D6"/>
    <w:rsid w:val="00C67336"/>
    <w:rsid w:val="00C723BB"/>
    <w:rsid w:val="00C81E47"/>
    <w:rsid w:val="00C96184"/>
    <w:rsid w:val="00CA27A2"/>
    <w:rsid w:val="00CA3CCE"/>
    <w:rsid w:val="00CA566E"/>
    <w:rsid w:val="00CA5EEB"/>
    <w:rsid w:val="00CA7C6F"/>
    <w:rsid w:val="00CB1959"/>
    <w:rsid w:val="00CB5D29"/>
    <w:rsid w:val="00CB6214"/>
    <w:rsid w:val="00CB6F43"/>
    <w:rsid w:val="00CC36E1"/>
    <w:rsid w:val="00CC4586"/>
    <w:rsid w:val="00CD1742"/>
    <w:rsid w:val="00CD256E"/>
    <w:rsid w:val="00CD2D20"/>
    <w:rsid w:val="00CD4941"/>
    <w:rsid w:val="00CD5DA1"/>
    <w:rsid w:val="00CD6491"/>
    <w:rsid w:val="00CE4032"/>
    <w:rsid w:val="00CF0F2C"/>
    <w:rsid w:val="00CF2785"/>
    <w:rsid w:val="00CF2CEB"/>
    <w:rsid w:val="00CF4D23"/>
    <w:rsid w:val="00D11004"/>
    <w:rsid w:val="00D130A9"/>
    <w:rsid w:val="00D16564"/>
    <w:rsid w:val="00D20739"/>
    <w:rsid w:val="00D20784"/>
    <w:rsid w:val="00D34751"/>
    <w:rsid w:val="00D51545"/>
    <w:rsid w:val="00D64F90"/>
    <w:rsid w:val="00D76F99"/>
    <w:rsid w:val="00D81ACB"/>
    <w:rsid w:val="00D94D4E"/>
    <w:rsid w:val="00DA79F7"/>
    <w:rsid w:val="00DC3A3F"/>
    <w:rsid w:val="00DC5183"/>
    <w:rsid w:val="00DC5AF8"/>
    <w:rsid w:val="00DC5E2B"/>
    <w:rsid w:val="00DD0069"/>
    <w:rsid w:val="00DD1749"/>
    <w:rsid w:val="00DD2211"/>
    <w:rsid w:val="00DD3AE2"/>
    <w:rsid w:val="00DD7D30"/>
    <w:rsid w:val="00DE1DCD"/>
    <w:rsid w:val="00DF0922"/>
    <w:rsid w:val="00DF7F2F"/>
    <w:rsid w:val="00E14456"/>
    <w:rsid w:val="00E17405"/>
    <w:rsid w:val="00E266D4"/>
    <w:rsid w:val="00E2718D"/>
    <w:rsid w:val="00E27486"/>
    <w:rsid w:val="00E3668A"/>
    <w:rsid w:val="00E541C5"/>
    <w:rsid w:val="00E63464"/>
    <w:rsid w:val="00E65D0C"/>
    <w:rsid w:val="00E71D96"/>
    <w:rsid w:val="00E74302"/>
    <w:rsid w:val="00E81E6B"/>
    <w:rsid w:val="00E96E24"/>
    <w:rsid w:val="00EB1646"/>
    <w:rsid w:val="00EC13EA"/>
    <w:rsid w:val="00EE0FAF"/>
    <w:rsid w:val="00EE62B1"/>
    <w:rsid w:val="00EF12E0"/>
    <w:rsid w:val="00F026F7"/>
    <w:rsid w:val="00F0667D"/>
    <w:rsid w:val="00F105FD"/>
    <w:rsid w:val="00F114C0"/>
    <w:rsid w:val="00F1772D"/>
    <w:rsid w:val="00F34644"/>
    <w:rsid w:val="00F42A76"/>
    <w:rsid w:val="00F45655"/>
    <w:rsid w:val="00F56657"/>
    <w:rsid w:val="00F63F99"/>
    <w:rsid w:val="00F66E3D"/>
    <w:rsid w:val="00F8046E"/>
    <w:rsid w:val="00F962AC"/>
    <w:rsid w:val="00FA41C2"/>
    <w:rsid w:val="00FA4664"/>
    <w:rsid w:val="00FA4C1C"/>
    <w:rsid w:val="00FB240E"/>
    <w:rsid w:val="00FB7D6C"/>
    <w:rsid w:val="00FC06EF"/>
    <w:rsid w:val="00FD5468"/>
    <w:rsid w:val="00FD6A21"/>
    <w:rsid w:val="00FF076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67CE8A-8D2F-4840-BCAB-80BB3503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807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0"/>
  </w:style>
  <w:style w:type="paragraph" w:styleId="Zpat">
    <w:name w:val="footer"/>
    <w:basedOn w:val="Normln"/>
    <w:link w:val="ZpatChar"/>
    <w:uiPriority w:val="99"/>
    <w:unhideWhenUsed/>
    <w:rsid w:val="00EF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0"/>
  </w:style>
  <w:style w:type="character" w:styleId="Hypertextovodkaz">
    <w:name w:val="Hyperlink"/>
    <w:basedOn w:val="Standardnpsmoodstavce"/>
    <w:uiPriority w:val="99"/>
    <w:unhideWhenUsed/>
    <w:rsid w:val="00EF12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7E15"/>
    <w:pPr>
      <w:spacing w:after="0" w:line="240" w:lineRule="auto"/>
      <w:outlineLvl w:val="0"/>
    </w:pPr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B7E15"/>
    <w:rPr>
      <w:rFonts w:ascii="Arial" w:eastAsia="Times New Roman" w:hAnsi="Arial" w:cs="Arial"/>
      <w:i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80799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14474"/>
    <w:pPr>
      <w:ind w:left="720"/>
      <w:contextualSpacing/>
    </w:pPr>
  </w:style>
  <w:style w:type="paragraph" w:customStyle="1" w:styleId="Default">
    <w:name w:val="Default"/>
    <w:rsid w:val="005E2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p10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jp10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10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jp10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p10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p10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532B-735F-4F08-99A2-6525014D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Vrtiška</dc:creator>
  <cp:lastModifiedBy>rybnikarova</cp:lastModifiedBy>
  <cp:revision>5</cp:revision>
  <cp:lastPrinted>2017-06-06T08:46:00Z</cp:lastPrinted>
  <dcterms:created xsi:type="dcterms:W3CDTF">2017-06-06T13:03:00Z</dcterms:created>
  <dcterms:modified xsi:type="dcterms:W3CDTF">2017-06-08T12:02:00Z</dcterms:modified>
</cp:coreProperties>
</file>